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341FCB" w:rsidRDefault="00341FCB" w:rsidP="0034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341FCB" w:rsidRDefault="00341FCB" w:rsidP="0034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FCB" w:rsidRDefault="00341FCB" w:rsidP="0034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FCB" w:rsidRDefault="00341FCB" w:rsidP="0034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CB" w:rsidRDefault="00341FCB" w:rsidP="00341F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E623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внесення змін до деяких законів України (щодо зняття заробітної плати з народного депутата за прогули та порушення Регламенту)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41FCB" w:rsidRDefault="00341FCB" w:rsidP="00341FC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5328 </w:t>
      </w:r>
      <w:r w:rsidR="00781089">
        <w:rPr>
          <w:rFonts w:ascii="Arial" w:eastAsia="Times New Roman" w:hAnsi="Arial" w:cs="Arial"/>
          <w:sz w:val="24"/>
          <w:szCs w:val="24"/>
          <w:lang w:eastAsia="ru-RU"/>
        </w:rPr>
        <w:t xml:space="preserve">доопрацьований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від 20 лютого  2017р. </w:t>
      </w: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народні депутати  України </w:t>
      </w:r>
      <w:proofErr w:type="spellStart"/>
      <w:r>
        <w:rPr>
          <w:rFonts w:ascii="Arial" w:eastAsia="Times New Roman" w:hAnsi="Arial" w:cs="Arial"/>
          <w:lang w:eastAsia="ru-RU"/>
        </w:rPr>
        <w:t>Мушак</w:t>
      </w:r>
      <w:proofErr w:type="spellEnd"/>
      <w:r>
        <w:rPr>
          <w:rFonts w:ascii="Arial" w:eastAsia="Times New Roman" w:hAnsi="Arial" w:cs="Arial"/>
          <w:lang w:eastAsia="ru-RU"/>
        </w:rPr>
        <w:t xml:space="preserve"> О.П.,          </w:t>
      </w:r>
      <w:proofErr w:type="spellStart"/>
      <w:r>
        <w:rPr>
          <w:rFonts w:ascii="Arial" w:eastAsia="Times New Roman" w:hAnsi="Arial" w:cs="Arial"/>
          <w:lang w:eastAsia="ru-RU"/>
        </w:rPr>
        <w:t>Шкрум</w:t>
      </w:r>
      <w:proofErr w:type="spellEnd"/>
      <w:r>
        <w:rPr>
          <w:rFonts w:ascii="Arial" w:eastAsia="Times New Roman" w:hAnsi="Arial" w:cs="Arial"/>
          <w:lang w:eastAsia="ru-RU"/>
        </w:rPr>
        <w:t xml:space="preserve"> А.І.  та інші.</w:t>
      </w: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Регламенту та організації роботи Верховної Ради України.</w:t>
      </w: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41FCB" w:rsidRDefault="00341FCB" w:rsidP="00341FC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73527" w:rsidRDefault="00341FCB" w:rsidP="0017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173527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17352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r w:rsidR="00173527">
        <w:rPr>
          <w:rFonts w:ascii="Times New Roman" w:eastAsia="Times New Roman" w:hAnsi="Times New Roman" w:cs="Times New Roman"/>
          <w:sz w:val="28"/>
          <w:szCs w:val="24"/>
          <w:lang w:eastAsia="ru-RU"/>
        </w:rPr>
        <w:t>12 квітня 2017 року, протокол № 101).</w:t>
      </w:r>
    </w:p>
    <w:p w:rsidR="00341FCB" w:rsidRDefault="00341FCB" w:rsidP="00341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FCB" w:rsidRDefault="00341FCB" w:rsidP="00341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FCB" w:rsidRDefault="00341FCB" w:rsidP="00341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FCB" w:rsidRDefault="00341FCB" w:rsidP="00341F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341FCB" w:rsidRDefault="00341FCB" w:rsidP="0034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1FCB" w:rsidRDefault="00341FCB" w:rsidP="00341FCB"/>
    <w:p w:rsidR="00341FCB" w:rsidRDefault="00341FCB" w:rsidP="00341FCB"/>
    <w:p w:rsidR="00442803" w:rsidRDefault="00442803"/>
    <w:sectPr w:rsidR="0044280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7D" w:rsidRDefault="00766D7D" w:rsidP="00341FCB">
      <w:pPr>
        <w:spacing w:after="0" w:line="240" w:lineRule="auto"/>
      </w:pPr>
      <w:r>
        <w:separator/>
      </w:r>
    </w:p>
  </w:endnote>
  <w:endnote w:type="continuationSeparator" w:id="0">
    <w:p w:rsidR="00766D7D" w:rsidRDefault="00766D7D" w:rsidP="0034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7D" w:rsidRDefault="00766D7D" w:rsidP="00341FCB">
      <w:pPr>
        <w:spacing w:after="0" w:line="240" w:lineRule="auto"/>
      </w:pPr>
      <w:r>
        <w:separator/>
      </w:r>
    </w:p>
  </w:footnote>
  <w:footnote w:type="continuationSeparator" w:id="0">
    <w:p w:rsidR="00766D7D" w:rsidRDefault="00766D7D" w:rsidP="0034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4C760D" w:rsidRDefault="001F656D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Реєстр. № </w:t>
    </w:r>
    <w:r w:rsidR="00341FCB">
      <w:rPr>
        <w:rFonts w:ascii="Times New Roman" w:hAnsi="Times New Roman" w:cs="Times New Roman"/>
        <w:sz w:val="28"/>
        <w:szCs w:val="28"/>
      </w:rPr>
      <w:t>5328</w:t>
    </w:r>
  </w:p>
  <w:p w:rsidR="004C760D" w:rsidRPr="004C760D" w:rsidRDefault="001F656D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 xml:space="preserve">20 </w:t>
    </w:r>
    <w:r w:rsidR="00341FCB">
      <w:rPr>
        <w:rFonts w:ascii="Times New Roman" w:hAnsi="Times New Roman" w:cs="Times New Roman"/>
        <w:sz w:val="28"/>
        <w:szCs w:val="28"/>
      </w:rPr>
      <w:t>лютого</w:t>
    </w:r>
    <w:r w:rsidRPr="004C760D">
      <w:rPr>
        <w:rFonts w:ascii="Times New Roman" w:hAnsi="Times New Roman" w:cs="Times New Roman"/>
        <w:sz w:val="28"/>
        <w:szCs w:val="28"/>
      </w:rPr>
      <w:t xml:space="preserve"> 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F"/>
    <w:rsid w:val="00173527"/>
    <w:rsid w:val="001F656D"/>
    <w:rsid w:val="003405D5"/>
    <w:rsid w:val="00341FCB"/>
    <w:rsid w:val="00442803"/>
    <w:rsid w:val="00766D7D"/>
    <w:rsid w:val="00781089"/>
    <w:rsid w:val="00D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D97E"/>
  <w15:chartTrackingRefBased/>
  <w15:docId w15:val="{8C60DBEB-C9FF-475A-8F6C-0A239D6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1FCB"/>
  </w:style>
  <w:style w:type="paragraph" w:styleId="a5">
    <w:name w:val="footer"/>
    <w:basedOn w:val="a"/>
    <w:link w:val="a6"/>
    <w:uiPriority w:val="99"/>
    <w:unhideWhenUsed/>
    <w:rsid w:val="00341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2017-03-13T08:50:00Z</dcterms:created>
  <dcterms:modified xsi:type="dcterms:W3CDTF">2017-04-13T08:52:00Z</dcterms:modified>
</cp:coreProperties>
</file>