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C4" w:rsidRPr="00B042C4" w:rsidRDefault="00B042C4" w:rsidP="00B042C4">
      <w:pPr>
        <w:pStyle w:val="a3"/>
        <w:ind w:left="7788"/>
        <w:rPr>
          <w:rFonts w:ascii="Times New Roman" w:hAnsi="Times New Roman" w:cs="Times New Roman"/>
          <w:i/>
          <w:sz w:val="28"/>
          <w:szCs w:val="28"/>
        </w:rPr>
      </w:pPr>
      <w:bookmarkStart w:id="0" w:name="OLE_LINK1"/>
      <w:bookmarkStart w:id="1" w:name="OLE_LINK2"/>
      <w:r w:rsidRPr="00B042C4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B042C4" w:rsidRPr="00B042C4" w:rsidRDefault="00B042C4" w:rsidP="00B04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2C4" w:rsidRPr="00B042C4" w:rsidRDefault="00B042C4" w:rsidP="00B042C4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B042C4">
        <w:rPr>
          <w:rFonts w:ascii="Times New Roman" w:hAnsi="Times New Roman" w:cs="Times New Roman"/>
          <w:sz w:val="28"/>
          <w:szCs w:val="28"/>
        </w:rPr>
        <w:t>Вноситься народними депутатами</w:t>
      </w:r>
    </w:p>
    <w:p w:rsidR="00B042C4" w:rsidRPr="00B042C4" w:rsidRDefault="00B042C4" w:rsidP="00B042C4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B042C4">
        <w:rPr>
          <w:rFonts w:ascii="Times New Roman" w:hAnsi="Times New Roman" w:cs="Times New Roman"/>
          <w:sz w:val="28"/>
          <w:szCs w:val="28"/>
        </w:rPr>
        <w:t xml:space="preserve">України – членами Комітету </w:t>
      </w:r>
    </w:p>
    <w:p w:rsidR="00B042C4" w:rsidRPr="00B042C4" w:rsidRDefault="00B042C4" w:rsidP="00B042C4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B042C4">
        <w:rPr>
          <w:rFonts w:ascii="Times New Roman" w:hAnsi="Times New Roman" w:cs="Times New Roman"/>
          <w:sz w:val="28"/>
          <w:szCs w:val="28"/>
        </w:rPr>
        <w:t>Верховної Ради України з питань</w:t>
      </w:r>
    </w:p>
    <w:p w:rsidR="00B042C4" w:rsidRPr="00B042C4" w:rsidRDefault="00B042C4" w:rsidP="00B042C4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B042C4">
        <w:rPr>
          <w:rFonts w:ascii="Times New Roman" w:hAnsi="Times New Roman" w:cs="Times New Roman"/>
          <w:sz w:val="28"/>
          <w:szCs w:val="28"/>
        </w:rPr>
        <w:t xml:space="preserve">правоохоронної діяльності </w:t>
      </w:r>
    </w:p>
    <w:p w:rsidR="00B042C4" w:rsidRPr="00B042C4" w:rsidRDefault="00B042C4" w:rsidP="00B042C4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B042C4">
        <w:rPr>
          <w:rFonts w:ascii="Times New Roman" w:hAnsi="Times New Roman" w:cs="Times New Roman"/>
          <w:sz w:val="28"/>
          <w:szCs w:val="28"/>
        </w:rPr>
        <w:t>Монастирським Д.А. та іншими</w:t>
      </w:r>
    </w:p>
    <w:p w:rsidR="00B042C4" w:rsidRPr="00B042C4" w:rsidRDefault="00B042C4" w:rsidP="00B04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2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42C4" w:rsidRPr="00B042C4" w:rsidRDefault="00B042C4" w:rsidP="00B04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2C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042C4" w:rsidRPr="00B042C4" w:rsidRDefault="00B042C4" w:rsidP="00B04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2C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64101" w:rsidRPr="00B042C4" w:rsidRDefault="00364101" w:rsidP="00364101">
      <w:pPr>
        <w:ind w:left="3540"/>
        <w:rPr>
          <w:sz w:val="28"/>
          <w:szCs w:val="28"/>
          <w:lang w:val="uk-UA"/>
        </w:rPr>
      </w:pPr>
    </w:p>
    <w:p w:rsidR="00364101" w:rsidRPr="00B042C4" w:rsidRDefault="00364101" w:rsidP="00364101">
      <w:pPr>
        <w:ind w:left="3540"/>
        <w:rPr>
          <w:sz w:val="28"/>
          <w:szCs w:val="28"/>
          <w:lang w:val="uk-UA"/>
        </w:rPr>
      </w:pPr>
    </w:p>
    <w:p w:rsidR="00364101" w:rsidRPr="00B042C4" w:rsidRDefault="00364101" w:rsidP="00364101">
      <w:pPr>
        <w:ind w:left="3540"/>
        <w:rPr>
          <w:sz w:val="28"/>
          <w:szCs w:val="28"/>
          <w:lang w:val="uk-UA"/>
        </w:rPr>
      </w:pPr>
    </w:p>
    <w:p w:rsidR="00364101" w:rsidRPr="00B042C4" w:rsidRDefault="00364101" w:rsidP="00364101">
      <w:pPr>
        <w:ind w:left="3540"/>
        <w:rPr>
          <w:sz w:val="28"/>
          <w:szCs w:val="28"/>
          <w:lang w:val="uk-UA"/>
        </w:rPr>
      </w:pPr>
    </w:p>
    <w:p w:rsidR="00364101" w:rsidRPr="00B042C4" w:rsidRDefault="00364101" w:rsidP="00364101">
      <w:pPr>
        <w:jc w:val="center"/>
        <w:rPr>
          <w:sz w:val="28"/>
          <w:szCs w:val="28"/>
          <w:lang w:val="uk-UA"/>
        </w:rPr>
      </w:pPr>
      <w:r w:rsidRPr="00B042C4">
        <w:rPr>
          <w:sz w:val="28"/>
          <w:szCs w:val="28"/>
          <w:lang w:val="uk-UA"/>
        </w:rPr>
        <w:t>ПОСТАНОВА</w:t>
      </w:r>
    </w:p>
    <w:p w:rsidR="00364101" w:rsidRPr="00B042C4" w:rsidRDefault="00364101" w:rsidP="00364101">
      <w:pPr>
        <w:jc w:val="center"/>
        <w:rPr>
          <w:sz w:val="28"/>
          <w:szCs w:val="28"/>
          <w:lang w:val="uk-UA"/>
        </w:rPr>
      </w:pPr>
    </w:p>
    <w:p w:rsidR="00364101" w:rsidRPr="00B042C4" w:rsidRDefault="00364101" w:rsidP="00364101">
      <w:pPr>
        <w:jc w:val="center"/>
        <w:rPr>
          <w:sz w:val="28"/>
          <w:szCs w:val="28"/>
          <w:lang w:val="uk-UA"/>
        </w:rPr>
      </w:pPr>
      <w:r w:rsidRPr="00B042C4">
        <w:rPr>
          <w:sz w:val="28"/>
          <w:szCs w:val="28"/>
          <w:lang w:val="uk-UA"/>
        </w:rPr>
        <w:t>ВЕРХОВНОЇ РАДИ УКРАЇНИ</w:t>
      </w:r>
    </w:p>
    <w:p w:rsidR="00364101" w:rsidRPr="00B042C4" w:rsidRDefault="00364101" w:rsidP="00364101">
      <w:pPr>
        <w:jc w:val="center"/>
        <w:rPr>
          <w:sz w:val="28"/>
          <w:szCs w:val="28"/>
          <w:lang w:val="uk-UA"/>
        </w:rPr>
      </w:pPr>
    </w:p>
    <w:p w:rsidR="00364101" w:rsidRPr="00B042C4" w:rsidRDefault="00364101" w:rsidP="00364101">
      <w:pPr>
        <w:ind w:right="71" w:firstLine="709"/>
        <w:jc w:val="center"/>
        <w:rPr>
          <w:sz w:val="28"/>
          <w:szCs w:val="28"/>
          <w:lang w:val="uk-UA"/>
        </w:rPr>
      </w:pPr>
      <w:r w:rsidRPr="00B042C4">
        <w:rPr>
          <w:sz w:val="28"/>
          <w:szCs w:val="28"/>
          <w:lang w:val="uk-UA"/>
        </w:rPr>
        <w:t xml:space="preserve">Про прийняття за основу проекту </w:t>
      </w:r>
      <w:r w:rsidRPr="00B042C4">
        <w:rPr>
          <w:color w:val="000000"/>
          <w:spacing w:val="2"/>
          <w:sz w:val="28"/>
          <w:szCs w:val="28"/>
          <w:lang w:val="uk-UA"/>
        </w:rPr>
        <w:t xml:space="preserve">Закону України </w:t>
      </w:r>
      <w:r w:rsidR="00B042C4" w:rsidRPr="00B042C4">
        <w:rPr>
          <w:color w:val="000000"/>
          <w:spacing w:val="2"/>
          <w:sz w:val="28"/>
          <w:szCs w:val="28"/>
          <w:lang w:val="uk-UA"/>
        </w:rPr>
        <w:t>п</w:t>
      </w:r>
      <w:r w:rsidR="00B042C4" w:rsidRPr="00B042C4">
        <w:rPr>
          <w:sz w:val="28"/>
          <w:szCs w:val="28"/>
          <w:lang w:val="uk-UA"/>
        </w:rPr>
        <w:t>ро внесення змін до деяких законодавчих актів України щодо підвищення ефективності протидії корупції в окремих правоохоронних та інших державних органах</w:t>
      </w:r>
    </w:p>
    <w:p w:rsidR="00364101" w:rsidRPr="00B042C4" w:rsidRDefault="00364101" w:rsidP="00364101">
      <w:pPr>
        <w:rPr>
          <w:sz w:val="28"/>
          <w:szCs w:val="28"/>
          <w:lang w:val="uk-UA"/>
        </w:rPr>
      </w:pPr>
    </w:p>
    <w:p w:rsidR="00364101" w:rsidRPr="00B042C4" w:rsidRDefault="00364101" w:rsidP="00364101">
      <w:pPr>
        <w:rPr>
          <w:sz w:val="28"/>
          <w:szCs w:val="28"/>
          <w:lang w:val="uk-UA"/>
        </w:rPr>
      </w:pPr>
    </w:p>
    <w:p w:rsidR="00364101" w:rsidRPr="00B042C4" w:rsidRDefault="00364101" w:rsidP="00364101">
      <w:pPr>
        <w:ind w:firstLine="709"/>
        <w:rPr>
          <w:sz w:val="28"/>
          <w:szCs w:val="28"/>
          <w:lang w:val="uk-UA"/>
        </w:rPr>
      </w:pPr>
      <w:r w:rsidRPr="00B042C4">
        <w:rPr>
          <w:sz w:val="28"/>
          <w:szCs w:val="28"/>
          <w:lang w:val="uk-UA"/>
        </w:rPr>
        <w:t>Верховна Рада України   п о с т а н о в л я є:</w:t>
      </w:r>
    </w:p>
    <w:p w:rsidR="00364101" w:rsidRPr="00B042C4" w:rsidRDefault="00364101" w:rsidP="00364101">
      <w:pPr>
        <w:ind w:firstLine="709"/>
        <w:rPr>
          <w:sz w:val="28"/>
          <w:szCs w:val="28"/>
          <w:lang w:val="uk-UA"/>
        </w:rPr>
      </w:pPr>
    </w:p>
    <w:p w:rsidR="00B042C4" w:rsidRPr="00B042C4" w:rsidRDefault="00364101" w:rsidP="00B042C4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B042C4">
        <w:rPr>
          <w:sz w:val="28"/>
          <w:szCs w:val="28"/>
          <w:lang w:val="uk-UA"/>
        </w:rPr>
        <w:t xml:space="preserve">1. Прийняти за основу проект </w:t>
      </w:r>
      <w:r w:rsidRPr="00B042C4">
        <w:rPr>
          <w:color w:val="000000"/>
          <w:spacing w:val="2"/>
          <w:sz w:val="28"/>
          <w:szCs w:val="28"/>
          <w:lang w:val="uk-UA"/>
        </w:rPr>
        <w:t xml:space="preserve">Закону України </w:t>
      </w:r>
      <w:r w:rsidR="00B042C4" w:rsidRPr="00B042C4">
        <w:rPr>
          <w:color w:val="000000"/>
          <w:spacing w:val="2"/>
          <w:sz w:val="28"/>
          <w:szCs w:val="28"/>
          <w:lang w:val="uk-UA"/>
        </w:rPr>
        <w:t>п</w:t>
      </w:r>
      <w:r w:rsidR="00B042C4" w:rsidRPr="00B042C4">
        <w:rPr>
          <w:sz w:val="28"/>
          <w:szCs w:val="28"/>
          <w:lang w:val="uk-UA"/>
        </w:rPr>
        <w:t>ро внесення змін до деяких законодавчих актів України щодо підвищення ефективності протидії корупції в окремих правоохоронних та інших державни</w:t>
      </w:r>
      <w:bookmarkStart w:id="2" w:name="_GoBack"/>
      <w:bookmarkEnd w:id="2"/>
      <w:r w:rsidR="00B042C4" w:rsidRPr="00B042C4">
        <w:rPr>
          <w:sz w:val="28"/>
          <w:szCs w:val="28"/>
          <w:lang w:val="uk-UA"/>
        </w:rPr>
        <w:t>х органах</w:t>
      </w:r>
      <w:r w:rsidR="00B042C4" w:rsidRPr="00B042C4">
        <w:rPr>
          <w:sz w:val="28"/>
          <w:szCs w:val="28"/>
          <w:lang w:val="uk-UA"/>
        </w:rPr>
        <w:t xml:space="preserve"> </w:t>
      </w:r>
      <w:r w:rsidRPr="00B042C4">
        <w:rPr>
          <w:sz w:val="28"/>
          <w:szCs w:val="28"/>
          <w:lang w:val="uk-UA"/>
        </w:rPr>
        <w:t xml:space="preserve">(реєстр. № </w:t>
      </w:r>
      <w:r w:rsidR="00B042C4" w:rsidRPr="00B042C4">
        <w:rPr>
          <w:sz w:val="28"/>
          <w:szCs w:val="28"/>
          <w:lang w:val="uk-UA"/>
        </w:rPr>
        <w:t>3133</w:t>
      </w:r>
      <w:r w:rsidRPr="00B042C4">
        <w:rPr>
          <w:sz w:val="28"/>
          <w:szCs w:val="28"/>
          <w:lang w:val="uk-UA"/>
        </w:rPr>
        <w:t xml:space="preserve">), </w:t>
      </w:r>
      <w:r w:rsidR="00B042C4" w:rsidRPr="00B042C4">
        <w:rPr>
          <w:sz w:val="28"/>
          <w:szCs w:val="28"/>
          <w:lang w:val="uk-UA"/>
        </w:rPr>
        <w:t>п</w:t>
      </w:r>
      <w:r w:rsidR="00B042C4" w:rsidRPr="00B042C4">
        <w:rPr>
          <w:spacing w:val="-4"/>
          <w:sz w:val="28"/>
          <w:szCs w:val="28"/>
          <w:lang w:val="uk-UA"/>
        </w:rPr>
        <w:t>оданий народним депутат</w:t>
      </w:r>
      <w:r w:rsidR="00B042C4" w:rsidRPr="00B042C4">
        <w:rPr>
          <w:spacing w:val="-4"/>
          <w:sz w:val="28"/>
          <w:szCs w:val="28"/>
          <w:lang w:val="uk-UA"/>
        </w:rPr>
        <w:t xml:space="preserve">ом </w:t>
      </w:r>
      <w:r w:rsidR="00B042C4" w:rsidRPr="00B042C4">
        <w:rPr>
          <w:spacing w:val="-4"/>
          <w:sz w:val="28"/>
          <w:szCs w:val="28"/>
          <w:lang w:val="uk-UA"/>
        </w:rPr>
        <w:t>України Гончаренком</w:t>
      </w:r>
      <w:r w:rsidR="00B042C4" w:rsidRPr="00B042C4">
        <w:rPr>
          <w:spacing w:val="-4"/>
          <w:sz w:val="28"/>
          <w:szCs w:val="28"/>
          <w:lang w:val="uk-UA"/>
        </w:rPr>
        <w:t xml:space="preserve"> О.О. та іншими народними депутатами України.</w:t>
      </w:r>
    </w:p>
    <w:p w:rsidR="00364101" w:rsidRPr="00B042C4" w:rsidRDefault="00364101" w:rsidP="00364101">
      <w:pPr>
        <w:ind w:right="71" w:firstLine="709"/>
        <w:jc w:val="both"/>
        <w:rPr>
          <w:sz w:val="28"/>
          <w:szCs w:val="28"/>
          <w:lang w:val="uk-UA"/>
        </w:rPr>
      </w:pPr>
    </w:p>
    <w:p w:rsidR="00364101" w:rsidRPr="00B042C4" w:rsidRDefault="00364101" w:rsidP="00364101">
      <w:pPr>
        <w:ind w:firstLine="709"/>
        <w:jc w:val="both"/>
        <w:rPr>
          <w:sz w:val="28"/>
          <w:szCs w:val="28"/>
          <w:lang w:val="uk-UA"/>
        </w:rPr>
      </w:pPr>
      <w:r w:rsidRPr="00B042C4">
        <w:rPr>
          <w:sz w:val="28"/>
          <w:szCs w:val="28"/>
          <w:lang w:val="uk-UA"/>
        </w:rPr>
        <w:t xml:space="preserve">2. Комітету Верховної Ради України з питань правоохоронної діяльності доопрацювати зазначений законопроект з урахуванням зауважень і пропозицій суб’єктів права законодавчої ініціативи та </w:t>
      </w:r>
      <w:proofErr w:type="spellStart"/>
      <w:r w:rsidRPr="00B042C4">
        <w:rPr>
          <w:sz w:val="28"/>
          <w:szCs w:val="28"/>
          <w:lang w:val="uk-UA"/>
        </w:rPr>
        <w:t>внести</w:t>
      </w:r>
      <w:proofErr w:type="spellEnd"/>
      <w:r w:rsidRPr="00B042C4">
        <w:rPr>
          <w:sz w:val="28"/>
          <w:szCs w:val="28"/>
          <w:lang w:val="uk-UA"/>
        </w:rPr>
        <w:t xml:space="preserve"> його на розгляд Верховної Ради України у другому читанні.</w:t>
      </w:r>
    </w:p>
    <w:p w:rsidR="00364101" w:rsidRPr="00B042C4" w:rsidRDefault="00364101" w:rsidP="00364101">
      <w:pPr>
        <w:jc w:val="both"/>
        <w:rPr>
          <w:sz w:val="28"/>
          <w:szCs w:val="28"/>
          <w:lang w:val="uk-UA"/>
        </w:rPr>
      </w:pPr>
    </w:p>
    <w:p w:rsidR="00364101" w:rsidRPr="00B042C4" w:rsidRDefault="00364101" w:rsidP="00364101">
      <w:pPr>
        <w:jc w:val="both"/>
        <w:rPr>
          <w:sz w:val="28"/>
          <w:szCs w:val="28"/>
          <w:lang w:val="uk-UA"/>
        </w:rPr>
      </w:pPr>
    </w:p>
    <w:p w:rsidR="00364101" w:rsidRPr="00B042C4" w:rsidRDefault="00364101" w:rsidP="00364101">
      <w:pPr>
        <w:jc w:val="both"/>
        <w:rPr>
          <w:sz w:val="28"/>
          <w:szCs w:val="28"/>
          <w:lang w:val="uk-UA"/>
        </w:rPr>
      </w:pPr>
    </w:p>
    <w:p w:rsidR="00364101" w:rsidRPr="00B042C4" w:rsidRDefault="00364101" w:rsidP="00364101">
      <w:pPr>
        <w:ind w:left="2832" w:hanging="2832"/>
        <w:rPr>
          <w:sz w:val="28"/>
          <w:szCs w:val="28"/>
          <w:lang w:val="uk-UA"/>
        </w:rPr>
      </w:pPr>
      <w:r w:rsidRPr="00B042C4">
        <w:rPr>
          <w:sz w:val="28"/>
          <w:szCs w:val="28"/>
          <w:lang w:val="uk-UA"/>
        </w:rPr>
        <w:t>Голова Верховної Ради</w:t>
      </w:r>
    </w:p>
    <w:p w:rsidR="00364101" w:rsidRPr="00B042C4" w:rsidRDefault="00364101" w:rsidP="00364101">
      <w:pPr>
        <w:ind w:left="2832" w:hanging="2832"/>
        <w:rPr>
          <w:sz w:val="28"/>
          <w:szCs w:val="28"/>
          <w:lang w:val="uk-UA"/>
        </w:rPr>
      </w:pPr>
      <w:r w:rsidRPr="00B042C4">
        <w:rPr>
          <w:sz w:val="28"/>
          <w:szCs w:val="28"/>
          <w:lang w:val="uk-UA"/>
        </w:rPr>
        <w:t xml:space="preserve">          України</w:t>
      </w:r>
    </w:p>
    <w:bookmarkEnd w:id="0"/>
    <w:bookmarkEnd w:id="1"/>
    <w:p w:rsidR="00364101" w:rsidRPr="00B042C4" w:rsidRDefault="00364101" w:rsidP="00364101">
      <w:pPr>
        <w:rPr>
          <w:sz w:val="28"/>
          <w:szCs w:val="28"/>
          <w:lang w:val="uk-UA"/>
        </w:rPr>
      </w:pPr>
    </w:p>
    <w:p w:rsidR="003B072D" w:rsidRPr="00B042C4" w:rsidRDefault="003B072D">
      <w:pPr>
        <w:rPr>
          <w:sz w:val="28"/>
          <w:szCs w:val="28"/>
          <w:lang w:val="uk-UA"/>
        </w:rPr>
      </w:pPr>
    </w:p>
    <w:sectPr w:rsidR="003B072D" w:rsidRPr="00B042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01"/>
    <w:rsid w:val="00364101"/>
    <w:rsid w:val="003B072D"/>
    <w:rsid w:val="00B0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58BD"/>
  <w15:chartTrackingRefBased/>
  <w15:docId w15:val="{C8BB80B9-49C3-4016-BFE4-38125A5B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2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Карчемська Тетяна Миколаївна</dc:creator>
  <cp:keywords/>
  <dc:description/>
  <cp:lastModifiedBy>Карчемська Тетяна Миколаївна</cp:lastModifiedBy>
  <cp:revision>2</cp:revision>
  <dcterms:created xsi:type="dcterms:W3CDTF">2020-04-28T09:32:00Z</dcterms:created>
  <dcterms:modified xsi:type="dcterms:W3CDTF">2020-04-28T09:37:00Z</dcterms:modified>
</cp:coreProperties>
</file>