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047" w:rsidRPr="003B31AD" w:rsidRDefault="00D73047" w:rsidP="00D73047"/>
    <w:p w:rsidR="00D73047" w:rsidRDefault="00D73047" w:rsidP="00D73047">
      <w:pPr>
        <w:jc w:val="center"/>
        <w:rPr>
          <w:b/>
          <w:color w:val="000000" w:themeColor="text1"/>
          <w:sz w:val="28"/>
          <w:szCs w:val="28"/>
        </w:rPr>
      </w:pPr>
    </w:p>
    <w:p w:rsidR="00D73047" w:rsidRDefault="00D73047" w:rsidP="00D73047">
      <w:pPr>
        <w:jc w:val="center"/>
        <w:rPr>
          <w:b/>
          <w:color w:val="000000" w:themeColor="text1"/>
          <w:sz w:val="28"/>
          <w:szCs w:val="28"/>
        </w:rPr>
      </w:pPr>
    </w:p>
    <w:p w:rsidR="00D73047" w:rsidRDefault="00D73047" w:rsidP="00D73047">
      <w:pPr>
        <w:jc w:val="center"/>
        <w:rPr>
          <w:b/>
          <w:color w:val="000000" w:themeColor="text1"/>
          <w:sz w:val="28"/>
          <w:szCs w:val="28"/>
        </w:rPr>
      </w:pPr>
    </w:p>
    <w:p w:rsidR="00D73047" w:rsidRDefault="00D73047" w:rsidP="00D73047">
      <w:pPr>
        <w:jc w:val="center"/>
        <w:rPr>
          <w:b/>
          <w:color w:val="000000" w:themeColor="text1"/>
          <w:sz w:val="28"/>
          <w:szCs w:val="28"/>
        </w:rPr>
      </w:pPr>
    </w:p>
    <w:p w:rsidR="00D73047" w:rsidRDefault="00D73047" w:rsidP="00D73047">
      <w:pPr>
        <w:jc w:val="center"/>
        <w:rPr>
          <w:b/>
          <w:color w:val="000000" w:themeColor="text1"/>
          <w:sz w:val="28"/>
          <w:szCs w:val="28"/>
        </w:rPr>
      </w:pPr>
    </w:p>
    <w:p w:rsidR="00D73047" w:rsidRDefault="00D73047" w:rsidP="00D73047">
      <w:pPr>
        <w:jc w:val="center"/>
        <w:rPr>
          <w:b/>
          <w:color w:val="000000" w:themeColor="text1"/>
          <w:sz w:val="28"/>
          <w:szCs w:val="28"/>
        </w:rPr>
      </w:pPr>
    </w:p>
    <w:p w:rsidR="00D73047" w:rsidRDefault="00D73047" w:rsidP="00D73047">
      <w:pPr>
        <w:jc w:val="center"/>
        <w:rPr>
          <w:b/>
          <w:color w:val="000000" w:themeColor="text1"/>
          <w:sz w:val="28"/>
          <w:szCs w:val="28"/>
        </w:rPr>
      </w:pPr>
    </w:p>
    <w:p w:rsidR="00D73047" w:rsidRDefault="00D73047" w:rsidP="00D73047">
      <w:pPr>
        <w:jc w:val="center"/>
        <w:rPr>
          <w:b/>
          <w:color w:val="000000" w:themeColor="text1"/>
          <w:sz w:val="28"/>
          <w:szCs w:val="28"/>
        </w:rPr>
      </w:pPr>
    </w:p>
    <w:p w:rsidR="00D73047" w:rsidRDefault="00D73047" w:rsidP="00D73047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D73047" w:rsidRDefault="00D73047" w:rsidP="00D73047">
      <w:pPr>
        <w:jc w:val="center"/>
        <w:rPr>
          <w:b/>
          <w:color w:val="000000" w:themeColor="text1"/>
          <w:sz w:val="28"/>
          <w:szCs w:val="28"/>
        </w:rPr>
      </w:pPr>
    </w:p>
    <w:p w:rsidR="00D73047" w:rsidRPr="00C75174" w:rsidRDefault="00D73047" w:rsidP="00D73047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D73047" w:rsidRPr="00C44019" w:rsidRDefault="00D73047" w:rsidP="00D73047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D73047" w:rsidRPr="00CF757C" w:rsidRDefault="00D73047" w:rsidP="00D73047">
      <w:pPr>
        <w:widowControl/>
        <w:rPr>
          <w:color w:val="auto"/>
          <w:sz w:val="24"/>
          <w:szCs w:val="24"/>
        </w:rPr>
      </w:pPr>
    </w:p>
    <w:p w:rsidR="00D73047" w:rsidRPr="00CF757C" w:rsidRDefault="00D73047" w:rsidP="00D73047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D73047" w:rsidRPr="00520824" w:rsidRDefault="00D73047" w:rsidP="00D73047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Закону про внесення змін до Закону України "Про запобігання корупції" щодо вдосконалення вимог фінансового контролю (реєстр.№5150</w:t>
      </w:r>
      <w:r w:rsidRPr="00CF757C">
        <w:rPr>
          <w:color w:val="auto"/>
          <w:sz w:val="28"/>
          <w:szCs w:val="28"/>
        </w:rPr>
        <w:t xml:space="preserve"> від 20.09.2016)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D73047" w:rsidRPr="00520824" w:rsidRDefault="00D73047" w:rsidP="00D73047">
      <w:pPr>
        <w:ind w:left="705"/>
        <w:jc w:val="both"/>
        <w:rPr>
          <w:color w:val="auto"/>
          <w:sz w:val="28"/>
          <w:szCs w:val="28"/>
        </w:rPr>
      </w:pPr>
    </w:p>
    <w:p w:rsidR="00F30195" w:rsidRDefault="00F30195" w:rsidP="00D73047">
      <w:pPr>
        <w:widowControl/>
        <w:ind w:firstLine="705"/>
        <w:jc w:val="both"/>
      </w:pPr>
    </w:p>
    <w:sectPr w:rsidR="00F30195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047"/>
    <w:rsid w:val="00673289"/>
    <w:rsid w:val="00D73047"/>
    <w:rsid w:val="00F30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73047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73047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902</Characters>
  <Application>Microsoft Macintosh Word</Application>
  <DocSecurity>0</DocSecurity>
  <Lines>7</Lines>
  <Paragraphs>2</Paragraphs>
  <ScaleCrop>false</ScaleCrop>
  <Company/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2019-04-16T12:31:00Z</dcterms:created>
  <dcterms:modified xsi:type="dcterms:W3CDTF">2019-04-16T12:31:00Z</dcterms:modified>
</cp:coreProperties>
</file>