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018" w:rsidRPr="00C55018" w:rsidRDefault="00C55018" w:rsidP="00C55018">
      <w:pPr>
        <w:ind w:left="3828" w:firstLine="429"/>
        <w:rPr>
          <w:bCs/>
          <w:sz w:val="18"/>
          <w:szCs w:val="18"/>
          <w:lang w:val="uk-UA"/>
        </w:rPr>
      </w:pPr>
      <w:r w:rsidRPr="00C55018">
        <w:rPr>
          <w:bCs/>
          <w:noProof/>
          <w:sz w:val="18"/>
          <w:szCs w:val="18"/>
          <w:lang w:val="uk-UA" w:eastAsia="uk-UA"/>
        </w:rPr>
        <w:drawing>
          <wp:inline distT="0" distB="0" distL="0" distR="0" wp14:anchorId="12F65374" wp14:editId="0EEC4B3B">
            <wp:extent cx="476701" cy="663980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48" cy="686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5018" w:rsidRPr="00C55018" w:rsidRDefault="00C55018" w:rsidP="00C55018">
      <w:pPr>
        <w:ind w:left="3540" w:firstLine="708"/>
        <w:jc w:val="center"/>
        <w:rPr>
          <w:bCs/>
          <w:sz w:val="18"/>
          <w:szCs w:val="18"/>
          <w:lang w:val="uk-UA"/>
        </w:rPr>
      </w:pPr>
    </w:p>
    <w:p w:rsidR="00C55018" w:rsidRPr="00C55018" w:rsidRDefault="00C55018" w:rsidP="00C55018">
      <w:pPr>
        <w:keepNext/>
        <w:jc w:val="center"/>
        <w:outlineLvl w:val="0"/>
        <w:rPr>
          <w:b/>
          <w:bCs/>
          <w:spacing w:val="20"/>
          <w:sz w:val="32"/>
          <w:szCs w:val="32"/>
          <w:lang w:val="uk-UA"/>
        </w:rPr>
      </w:pPr>
      <w:r w:rsidRPr="00C55018">
        <w:rPr>
          <w:b/>
          <w:bCs/>
          <w:spacing w:val="20"/>
          <w:sz w:val="32"/>
          <w:szCs w:val="32"/>
          <w:lang w:val="uk-UA"/>
        </w:rPr>
        <w:t>НАРОДНИЙ ДЕПУТАТ УКРАЇНИ</w:t>
      </w:r>
    </w:p>
    <w:p w:rsidR="00C55018" w:rsidRPr="00C55018" w:rsidRDefault="00C55018" w:rsidP="00C55018">
      <w:pPr>
        <w:rPr>
          <w:b/>
          <w:bCs/>
          <w:spacing w:val="20"/>
          <w:sz w:val="8"/>
          <w:szCs w:val="8"/>
          <w:lang w:val="uk-UA"/>
        </w:rPr>
      </w:pPr>
    </w:p>
    <w:p w:rsidR="00C55018" w:rsidRPr="00C55018" w:rsidRDefault="00C55018" w:rsidP="00C55018">
      <w:pPr>
        <w:jc w:val="center"/>
        <w:rPr>
          <w:b/>
          <w:bCs/>
          <w:sz w:val="22"/>
          <w:szCs w:val="22"/>
          <w:lang w:val="uk-UA"/>
        </w:rPr>
      </w:pPr>
      <w:r w:rsidRPr="00C55018">
        <w:rPr>
          <w:b/>
          <w:bCs/>
          <w:sz w:val="22"/>
          <w:szCs w:val="22"/>
          <w:lang w:val="uk-UA"/>
        </w:rPr>
        <w:t>01008, м. Київ, вул. Грушевського,  5</w:t>
      </w:r>
    </w:p>
    <w:p w:rsidR="00C55018" w:rsidRPr="00C55018" w:rsidRDefault="00C55018" w:rsidP="00C55018">
      <w:pPr>
        <w:ind w:left="-851" w:right="-143"/>
        <w:jc w:val="center"/>
        <w:rPr>
          <w:b/>
          <w:bCs/>
          <w:sz w:val="18"/>
          <w:szCs w:val="18"/>
          <w:u w:val="thick"/>
          <w:lang w:val="uk-UA"/>
        </w:rPr>
      </w:pPr>
      <w:r w:rsidRPr="00C55018">
        <w:rPr>
          <w:b/>
          <w:bCs/>
          <w:sz w:val="18"/>
          <w:szCs w:val="18"/>
          <w:u w:val="thick"/>
          <w:lang w:val="uk-UA"/>
        </w:rPr>
        <w:t>__________________________________________________________________________________________________________________</w:t>
      </w:r>
    </w:p>
    <w:p w:rsidR="00C55018" w:rsidRPr="00C55018" w:rsidRDefault="00C55018" w:rsidP="00C55018">
      <w:pPr>
        <w:rPr>
          <w:b/>
          <w:bCs/>
          <w:sz w:val="24"/>
          <w:szCs w:val="24"/>
          <w:lang w:val="uk-UA"/>
        </w:rPr>
      </w:pPr>
    </w:p>
    <w:p w:rsidR="004B3E51" w:rsidRDefault="004B3E51" w:rsidP="00C55018">
      <w:pPr>
        <w:rPr>
          <w:b/>
          <w:sz w:val="28"/>
          <w:szCs w:val="28"/>
          <w:lang w:val="uk-UA"/>
        </w:rPr>
      </w:pPr>
      <w:r w:rsidRPr="007D1E48">
        <w:rPr>
          <w:lang w:val="uk-UA"/>
        </w:rPr>
        <w:t xml:space="preserve"> </w:t>
      </w:r>
      <w:proofErr w:type="gramStart"/>
      <w:r w:rsidR="00C55018">
        <w:rPr>
          <w:b/>
          <w:sz w:val="28"/>
          <w:szCs w:val="28"/>
          <w:lang w:val="en-US"/>
        </w:rPr>
        <w:t>11</w:t>
      </w:r>
      <w:r w:rsidR="00C55018">
        <w:rPr>
          <w:b/>
          <w:sz w:val="28"/>
          <w:szCs w:val="28"/>
          <w:lang w:val="uk-UA"/>
        </w:rPr>
        <w:t xml:space="preserve"> листопада</w:t>
      </w:r>
      <w:proofErr w:type="gramEnd"/>
      <w:r w:rsidR="000B6548">
        <w:rPr>
          <w:b/>
          <w:sz w:val="28"/>
          <w:szCs w:val="28"/>
          <w:lang w:val="uk-UA"/>
        </w:rPr>
        <w:t xml:space="preserve"> </w:t>
      </w:r>
      <w:r w:rsidR="00514938">
        <w:rPr>
          <w:b/>
          <w:sz w:val="28"/>
          <w:szCs w:val="28"/>
          <w:lang w:val="uk-UA"/>
        </w:rPr>
        <w:t>201</w:t>
      </w:r>
      <w:r w:rsidR="00D95B17">
        <w:rPr>
          <w:b/>
          <w:sz w:val="28"/>
          <w:szCs w:val="28"/>
          <w:lang w:val="uk-UA"/>
        </w:rPr>
        <w:t>9</w:t>
      </w:r>
      <w:r w:rsidR="00514938">
        <w:rPr>
          <w:b/>
          <w:sz w:val="28"/>
          <w:szCs w:val="28"/>
          <w:lang w:val="uk-UA"/>
        </w:rPr>
        <w:t xml:space="preserve"> р.</w:t>
      </w:r>
    </w:p>
    <w:p w:rsidR="00C55018" w:rsidRPr="008270F0" w:rsidRDefault="00C55018" w:rsidP="00C55018">
      <w:pPr>
        <w:rPr>
          <w:sz w:val="24"/>
          <w:szCs w:val="24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Вих</w:t>
      </w:r>
      <w:proofErr w:type="spellEnd"/>
      <w:r>
        <w:rPr>
          <w:b/>
          <w:sz w:val="28"/>
          <w:szCs w:val="28"/>
          <w:lang w:val="uk-UA"/>
        </w:rPr>
        <w:t>.№ 280</w:t>
      </w:r>
    </w:p>
    <w:p w:rsidR="00F16F33" w:rsidRDefault="00F16F33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085C5F" w:rsidRDefault="00085C5F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4B3E51" w:rsidRDefault="004B3E51" w:rsidP="00AA5C2A">
      <w:pPr>
        <w:tabs>
          <w:tab w:val="left" w:pos="3248"/>
        </w:tabs>
        <w:ind w:left="6480"/>
        <w:rPr>
          <w:b/>
          <w:sz w:val="28"/>
          <w:szCs w:val="28"/>
          <w:lang w:val="uk-UA"/>
        </w:rPr>
      </w:pPr>
      <w:r w:rsidRPr="00FA5ED6">
        <w:rPr>
          <w:b/>
          <w:sz w:val="28"/>
          <w:szCs w:val="28"/>
          <w:lang w:val="uk-UA"/>
        </w:rPr>
        <w:t>Верховна Рада України</w:t>
      </w:r>
    </w:p>
    <w:p w:rsidR="004B3E51" w:rsidRDefault="004B3E51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085C5F" w:rsidRPr="00FA5ED6" w:rsidRDefault="00085C5F" w:rsidP="004B3E51">
      <w:pPr>
        <w:tabs>
          <w:tab w:val="left" w:pos="3248"/>
        </w:tabs>
        <w:ind w:left="5800"/>
        <w:rPr>
          <w:b/>
          <w:sz w:val="28"/>
          <w:szCs w:val="28"/>
          <w:lang w:val="uk-UA"/>
        </w:rPr>
      </w:pPr>
    </w:p>
    <w:p w:rsidR="00085C5F" w:rsidRPr="006B5E10" w:rsidRDefault="00085C5F" w:rsidP="00085C5F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України, в порядку реалізації права законодавчої ініціативи, на розгляд Верховної Ради України </w:t>
      </w:r>
      <w:r w:rsidR="00420DC8">
        <w:rPr>
          <w:sz w:val="28"/>
          <w:szCs w:val="28"/>
          <w:lang w:val="uk-UA"/>
        </w:rPr>
        <w:t xml:space="preserve">вноситься </w:t>
      </w:r>
      <w:r>
        <w:rPr>
          <w:sz w:val="28"/>
          <w:szCs w:val="28"/>
          <w:lang w:val="uk-UA"/>
        </w:rPr>
        <w:t>проект</w:t>
      </w:r>
      <w:r>
        <w:rPr>
          <w:sz w:val="28"/>
          <w:szCs w:val="28"/>
          <w:rtl/>
          <w:cs/>
          <w:lang w:val="uk-UA"/>
        </w:rPr>
        <w:t xml:space="preserve"> </w:t>
      </w:r>
      <w:r>
        <w:rPr>
          <w:sz w:val="28"/>
          <w:szCs w:val="28"/>
          <w:lang w:val="uk-UA"/>
        </w:rPr>
        <w:t>Закону</w:t>
      </w:r>
      <w:r>
        <w:rPr>
          <w:sz w:val="28"/>
          <w:szCs w:val="28"/>
          <w:rtl/>
          <w:cs/>
          <w:lang w:val="uk-UA"/>
        </w:rPr>
        <w:t xml:space="preserve"> </w:t>
      </w:r>
      <w:r>
        <w:rPr>
          <w:sz w:val="28"/>
          <w:szCs w:val="28"/>
          <w:lang w:val="uk-UA"/>
        </w:rPr>
        <w:t>України</w:t>
      </w:r>
      <w:r>
        <w:rPr>
          <w:sz w:val="28"/>
          <w:szCs w:val="28"/>
          <w:rtl/>
          <w:cs/>
          <w:lang w:val="uk-UA"/>
        </w:rPr>
        <w:t xml:space="preserve"> </w:t>
      </w:r>
      <w:r w:rsidRPr="006B5E10">
        <w:rPr>
          <w:sz w:val="28"/>
          <w:szCs w:val="28"/>
          <w:lang w:val="uk-UA"/>
        </w:rPr>
        <w:t>про</w:t>
      </w:r>
      <w:r w:rsidRPr="006B5E10">
        <w:rPr>
          <w:sz w:val="28"/>
          <w:szCs w:val="28"/>
          <w:rtl/>
          <w:cs/>
          <w:lang w:val="uk-UA"/>
        </w:rPr>
        <w:t xml:space="preserve"> </w:t>
      </w:r>
      <w:r w:rsidRPr="006B5E10">
        <w:rPr>
          <w:bCs/>
          <w:color w:val="000000"/>
          <w:sz w:val="28"/>
          <w:szCs w:val="28"/>
          <w:lang w:val="uk-UA"/>
        </w:rPr>
        <w:t xml:space="preserve">внесення змін до </w:t>
      </w:r>
      <w:r w:rsidRPr="006B5E10">
        <w:rPr>
          <w:sz w:val="28"/>
          <w:szCs w:val="28"/>
          <w:lang w:val="uk-UA"/>
        </w:rPr>
        <w:t>Розділу X «Прикінцеві та перехідні положення»</w:t>
      </w:r>
      <w:r w:rsidRPr="006B5E10">
        <w:rPr>
          <w:bCs/>
          <w:color w:val="000000"/>
          <w:sz w:val="28"/>
          <w:szCs w:val="28"/>
          <w:lang w:val="uk-UA"/>
        </w:rPr>
        <w:t xml:space="preserve"> Закону України </w:t>
      </w:r>
      <w:r w:rsidRPr="006B5E10">
        <w:rPr>
          <w:sz w:val="28"/>
          <w:szCs w:val="28"/>
          <w:lang w:val="uk-UA"/>
        </w:rPr>
        <w:t xml:space="preserve">«Про систему гарантування вкладів фізичних осіб» щодо </w:t>
      </w:r>
      <w:r w:rsidRPr="006B5E10">
        <w:rPr>
          <w:bCs/>
          <w:sz w:val="28"/>
          <w:szCs w:val="28"/>
          <w:lang w:val="uk-UA"/>
        </w:rPr>
        <w:t>сприяння виконанню Національним банком України функцій із захисту інтересів вкладників і кредиторів неплатоспроможних банків</w:t>
      </w:r>
      <w:r w:rsidRPr="006B5E10">
        <w:rPr>
          <w:sz w:val="28"/>
          <w:szCs w:val="28"/>
          <w:lang w:val="uk-UA"/>
        </w:rPr>
        <w:t>.</w:t>
      </w:r>
    </w:p>
    <w:p w:rsidR="00085C5F" w:rsidRDefault="00085C5F" w:rsidP="00085C5F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3628E1">
        <w:rPr>
          <w:sz w:val="28"/>
          <w:szCs w:val="28"/>
          <w:lang w:val="uk-UA"/>
        </w:rPr>
        <w:t xml:space="preserve">Доповідати щодо проекту Закону України на пленарному засіданні Верховної Ради України буде народний депутат України </w:t>
      </w:r>
      <w:proofErr w:type="spellStart"/>
      <w:r w:rsidR="00C55018">
        <w:rPr>
          <w:sz w:val="28"/>
          <w:szCs w:val="28"/>
          <w:lang w:val="uk-UA"/>
        </w:rPr>
        <w:t>Дубінський</w:t>
      </w:r>
      <w:proofErr w:type="spellEnd"/>
      <w:r w:rsidR="00C55018">
        <w:rPr>
          <w:sz w:val="28"/>
          <w:szCs w:val="28"/>
          <w:lang w:val="uk-UA"/>
        </w:rPr>
        <w:t xml:space="preserve"> О.А.</w:t>
      </w:r>
    </w:p>
    <w:p w:rsidR="00C55018" w:rsidRDefault="00C55018" w:rsidP="00085C5F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C55018" w:rsidRDefault="00C55018" w:rsidP="00085C5F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085C5F" w:rsidRDefault="00085C5F" w:rsidP="00085C5F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 </w:t>
      </w:r>
    </w:p>
    <w:p w:rsidR="00085C5F" w:rsidRDefault="00085C5F" w:rsidP="00E96DBE">
      <w:pPr>
        <w:tabs>
          <w:tab w:val="left" w:pos="14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lang w:val="uk-UA"/>
        </w:rPr>
        <w:t xml:space="preserve">Проект Закону України – на 2 </w:t>
      </w:r>
      <w:proofErr w:type="spellStart"/>
      <w:proofErr w:type="gram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.;</w:t>
      </w:r>
      <w:proofErr w:type="gramEnd"/>
    </w:p>
    <w:p w:rsidR="00085C5F" w:rsidRPr="00085C5F" w:rsidRDefault="00085C5F" w:rsidP="00E96DBE">
      <w:pPr>
        <w:tabs>
          <w:tab w:val="left" w:pos="1400"/>
        </w:tabs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2. </w:t>
      </w:r>
      <w:r w:rsidRPr="00085C5F">
        <w:rPr>
          <w:sz w:val="28"/>
          <w:szCs w:val="28"/>
          <w:lang w:val="uk-UA"/>
        </w:rPr>
        <w:t xml:space="preserve">Пояснювальна записка - на 3 </w:t>
      </w:r>
      <w:proofErr w:type="spellStart"/>
      <w:proofErr w:type="gramStart"/>
      <w:r w:rsidRPr="00085C5F">
        <w:rPr>
          <w:sz w:val="28"/>
          <w:szCs w:val="28"/>
          <w:lang w:val="uk-UA"/>
        </w:rPr>
        <w:t>арк</w:t>
      </w:r>
      <w:proofErr w:type="spellEnd"/>
      <w:r w:rsidRPr="00085C5F">
        <w:rPr>
          <w:sz w:val="28"/>
          <w:szCs w:val="28"/>
          <w:lang w:val="uk-UA"/>
        </w:rPr>
        <w:t>.;</w:t>
      </w:r>
      <w:proofErr w:type="gramEnd"/>
    </w:p>
    <w:p w:rsidR="00085C5F" w:rsidRPr="00085C5F" w:rsidRDefault="00085C5F" w:rsidP="00E96DBE">
      <w:pPr>
        <w:tabs>
          <w:tab w:val="left" w:pos="1400"/>
        </w:tabs>
        <w:ind w:firstLine="709"/>
        <w:jc w:val="both"/>
        <w:rPr>
          <w:sz w:val="28"/>
          <w:szCs w:val="28"/>
          <w:lang w:val="uk-UA"/>
        </w:rPr>
      </w:pPr>
      <w:r w:rsidRPr="00085C5F">
        <w:rPr>
          <w:sz w:val="28"/>
          <w:szCs w:val="28"/>
          <w:lang w:val="uk-UA"/>
        </w:rPr>
        <w:t xml:space="preserve">3. Порівняльна таблиця – на 1 </w:t>
      </w:r>
      <w:proofErr w:type="spellStart"/>
      <w:r w:rsidRPr="00085C5F">
        <w:rPr>
          <w:sz w:val="28"/>
          <w:szCs w:val="28"/>
          <w:lang w:val="uk-UA"/>
        </w:rPr>
        <w:t>арк</w:t>
      </w:r>
      <w:proofErr w:type="spellEnd"/>
      <w:r w:rsidRPr="00085C5F">
        <w:rPr>
          <w:sz w:val="28"/>
          <w:szCs w:val="28"/>
          <w:lang w:val="uk-UA"/>
        </w:rPr>
        <w:t>.;</w:t>
      </w:r>
    </w:p>
    <w:p w:rsidR="00085C5F" w:rsidRPr="00085C5F" w:rsidRDefault="00085C5F" w:rsidP="00085C5F">
      <w:pPr>
        <w:autoSpaceDE w:val="0"/>
        <w:autoSpaceDN w:val="0"/>
        <w:spacing w:after="120"/>
        <w:ind w:firstLine="709"/>
        <w:jc w:val="both"/>
        <w:rPr>
          <w:sz w:val="28"/>
          <w:szCs w:val="28"/>
          <w:lang w:val="uk-UA"/>
        </w:rPr>
      </w:pPr>
      <w:r w:rsidRPr="00085C5F">
        <w:rPr>
          <w:sz w:val="28"/>
          <w:szCs w:val="28"/>
          <w:lang w:val="uk-UA"/>
        </w:rPr>
        <w:t>4. Електронна версія зазначених документів.</w:t>
      </w:r>
    </w:p>
    <w:p w:rsidR="00085C5F" w:rsidRDefault="00085C5F" w:rsidP="00085C5F">
      <w:pPr>
        <w:tabs>
          <w:tab w:val="left" w:pos="1400"/>
        </w:tabs>
        <w:ind w:firstLine="737"/>
        <w:jc w:val="both"/>
        <w:rPr>
          <w:sz w:val="28"/>
          <w:szCs w:val="28"/>
        </w:rPr>
      </w:pPr>
    </w:p>
    <w:p w:rsidR="00085C5F" w:rsidRDefault="00085C5F" w:rsidP="00085C5F">
      <w:pPr>
        <w:ind w:firstLine="737"/>
        <w:jc w:val="both"/>
        <w:rPr>
          <w:sz w:val="28"/>
          <w:szCs w:val="28"/>
          <w:lang w:val="uk-UA"/>
        </w:rPr>
      </w:pPr>
    </w:p>
    <w:p w:rsidR="00C55018" w:rsidRDefault="00C55018" w:rsidP="00085C5F">
      <w:pPr>
        <w:ind w:firstLine="737"/>
        <w:jc w:val="both"/>
        <w:rPr>
          <w:sz w:val="28"/>
          <w:szCs w:val="28"/>
          <w:lang w:val="uk-UA"/>
        </w:rPr>
      </w:pPr>
    </w:p>
    <w:p w:rsidR="00C55018" w:rsidRDefault="00C55018" w:rsidP="00085C5F">
      <w:pPr>
        <w:ind w:firstLine="737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85C5F" w:rsidRDefault="00085C5F" w:rsidP="00085C5F">
      <w:pPr>
        <w:ind w:firstLine="737"/>
        <w:jc w:val="both"/>
        <w:rPr>
          <w:sz w:val="28"/>
          <w:szCs w:val="28"/>
          <w:lang w:val="uk-UA"/>
        </w:rPr>
      </w:pPr>
    </w:p>
    <w:p w:rsidR="00C55018" w:rsidRDefault="00C55018" w:rsidP="00085C5F">
      <w:pPr>
        <w:ind w:firstLine="73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Народний депутат</w:t>
      </w:r>
      <w:r w:rsidR="00085C5F">
        <w:rPr>
          <w:b/>
          <w:bCs/>
          <w:sz w:val="28"/>
          <w:szCs w:val="28"/>
          <w:lang w:val="uk-UA"/>
        </w:rPr>
        <w:t xml:space="preserve"> України </w:t>
      </w:r>
      <w:r w:rsidR="00F925C6">
        <w:rPr>
          <w:b/>
          <w:bCs/>
          <w:sz w:val="28"/>
          <w:szCs w:val="28"/>
          <w:lang w:val="uk-UA"/>
        </w:rPr>
        <w:tab/>
      </w:r>
      <w:r w:rsidR="00F925C6">
        <w:rPr>
          <w:b/>
          <w:bCs/>
          <w:sz w:val="28"/>
          <w:szCs w:val="28"/>
          <w:lang w:val="uk-UA"/>
        </w:rPr>
        <w:tab/>
      </w:r>
      <w:r w:rsidR="00F925C6">
        <w:rPr>
          <w:b/>
          <w:bCs/>
          <w:sz w:val="28"/>
          <w:szCs w:val="28"/>
          <w:lang w:val="uk-UA"/>
        </w:rPr>
        <w:tab/>
      </w:r>
      <w:r w:rsidR="00F925C6">
        <w:rPr>
          <w:b/>
          <w:bCs/>
          <w:sz w:val="28"/>
          <w:szCs w:val="28"/>
          <w:lang w:val="uk-UA"/>
        </w:rPr>
        <w:tab/>
      </w:r>
      <w:proofErr w:type="spellStart"/>
      <w:r>
        <w:rPr>
          <w:b/>
          <w:bCs/>
          <w:sz w:val="28"/>
          <w:szCs w:val="28"/>
          <w:lang w:val="uk-UA"/>
        </w:rPr>
        <w:t>О.А.Дубінський</w:t>
      </w:r>
      <w:proofErr w:type="spellEnd"/>
    </w:p>
    <w:p w:rsidR="00EB1836" w:rsidRDefault="00C55018" w:rsidP="00085C5F">
      <w:pPr>
        <w:ind w:firstLine="73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(посв.№300)</w:t>
      </w:r>
      <w:r w:rsidR="00EB1836">
        <w:rPr>
          <w:b/>
          <w:bCs/>
          <w:sz w:val="28"/>
          <w:szCs w:val="28"/>
          <w:lang w:val="uk-UA"/>
        </w:rPr>
        <w:tab/>
      </w:r>
      <w:r w:rsidR="00EB1836">
        <w:rPr>
          <w:b/>
          <w:bCs/>
          <w:sz w:val="28"/>
          <w:szCs w:val="28"/>
          <w:lang w:val="uk-UA"/>
        </w:rPr>
        <w:tab/>
      </w:r>
      <w:r w:rsidR="00EB1836">
        <w:rPr>
          <w:b/>
          <w:bCs/>
          <w:sz w:val="28"/>
          <w:szCs w:val="28"/>
          <w:lang w:val="uk-UA"/>
        </w:rPr>
        <w:tab/>
      </w:r>
      <w:r w:rsidR="00EB1836">
        <w:rPr>
          <w:b/>
          <w:bCs/>
          <w:sz w:val="28"/>
          <w:szCs w:val="28"/>
          <w:lang w:val="uk-UA"/>
        </w:rPr>
        <w:tab/>
      </w:r>
      <w:r w:rsidR="00EB1836">
        <w:rPr>
          <w:b/>
          <w:bCs/>
          <w:sz w:val="28"/>
          <w:szCs w:val="28"/>
          <w:lang w:val="uk-UA"/>
        </w:rPr>
        <w:tab/>
      </w:r>
      <w:r w:rsidR="00EB1836">
        <w:rPr>
          <w:b/>
          <w:bCs/>
          <w:sz w:val="28"/>
          <w:szCs w:val="28"/>
          <w:lang w:val="uk-UA"/>
        </w:rPr>
        <w:tab/>
      </w:r>
      <w:r w:rsidR="00EB1836">
        <w:rPr>
          <w:b/>
          <w:bCs/>
          <w:sz w:val="28"/>
          <w:szCs w:val="28"/>
          <w:lang w:val="uk-UA"/>
        </w:rPr>
        <w:tab/>
      </w:r>
      <w:r w:rsidR="00EB1836">
        <w:rPr>
          <w:b/>
          <w:bCs/>
          <w:sz w:val="28"/>
          <w:szCs w:val="28"/>
          <w:lang w:val="uk-UA"/>
        </w:rPr>
        <w:tab/>
      </w:r>
    </w:p>
    <w:p w:rsidR="00EB1836" w:rsidRPr="00EB1836" w:rsidRDefault="00EB1836" w:rsidP="00085C5F">
      <w:pPr>
        <w:ind w:firstLine="737"/>
        <w:jc w:val="both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</w:p>
    <w:p w:rsidR="00085C5F" w:rsidRPr="00B72F20" w:rsidRDefault="00085C5F" w:rsidP="00085C5F">
      <w:pPr>
        <w:ind w:left="5760" w:firstLine="720"/>
        <w:jc w:val="both"/>
        <w:rPr>
          <w:sz w:val="28"/>
          <w:szCs w:val="28"/>
          <w:lang w:val="uk-UA"/>
        </w:rPr>
      </w:pPr>
    </w:p>
    <w:p w:rsidR="009A17DD" w:rsidRPr="005F7807" w:rsidRDefault="009A17DD" w:rsidP="00AA0AC9">
      <w:pPr>
        <w:rPr>
          <w:lang w:val="uk-UA"/>
        </w:rPr>
      </w:pPr>
    </w:p>
    <w:sectPr w:rsidR="009A17DD" w:rsidRPr="005F7807" w:rsidSect="00102B43">
      <w:pgSz w:w="11906" w:h="16838" w:code="9"/>
      <w:pgMar w:top="1560" w:right="906" w:bottom="540" w:left="1440" w:header="709" w:footer="709" w:gutter="0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31421"/>
    <w:multiLevelType w:val="hybridMultilevel"/>
    <w:tmpl w:val="E55A614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E51"/>
    <w:rsid w:val="00020DAD"/>
    <w:rsid w:val="00041918"/>
    <w:rsid w:val="00085C5F"/>
    <w:rsid w:val="000B328E"/>
    <w:rsid w:val="000B6548"/>
    <w:rsid w:val="0010173B"/>
    <w:rsid w:val="00102B43"/>
    <w:rsid w:val="00110668"/>
    <w:rsid w:val="001149A0"/>
    <w:rsid w:val="00140E2F"/>
    <w:rsid w:val="001B03C3"/>
    <w:rsid w:val="001F2916"/>
    <w:rsid w:val="00291194"/>
    <w:rsid w:val="002A4DEF"/>
    <w:rsid w:val="002B0041"/>
    <w:rsid w:val="002D19D9"/>
    <w:rsid w:val="002D3DCD"/>
    <w:rsid w:val="003628E1"/>
    <w:rsid w:val="00377C8F"/>
    <w:rsid w:val="00402B73"/>
    <w:rsid w:val="00420DC8"/>
    <w:rsid w:val="0042646A"/>
    <w:rsid w:val="0043187F"/>
    <w:rsid w:val="00440A71"/>
    <w:rsid w:val="00457C31"/>
    <w:rsid w:val="004604F5"/>
    <w:rsid w:val="00482877"/>
    <w:rsid w:val="004B3E51"/>
    <w:rsid w:val="004D1750"/>
    <w:rsid w:val="00501D4F"/>
    <w:rsid w:val="00514938"/>
    <w:rsid w:val="00522B2C"/>
    <w:rsid w:val="00551555"/>
    <w:rsid w:val="00553B3A"/>
    <w:rsid w:val="0057620F"/>
    <w:rsid w:val="0058780B"/>
    <w:rsid w:val="005A5BCB"/>
    <w:rsid w:val="005B0212"/>
    <w:rsid w:val="005F7807"/>
    <w:rsid w:val="00606398"/>
    <w:rsid w:val="00660BAF"/>
    <w:rsid w:val="00664555"/>
    <w:rsid w:val="00691A87"/>
    <w:rsid w:val="006B5E10"/>
    <w:rsid w:val="006D0579"/>
    <w:rsid w:val="00703D63"/>
    <w:rsid w:val="007D1E48"/>
    <w:rsid w:val="007E42CB"/>
    <w:rsid w:val="008270F0"/>
    <w:rsid w:val="008A7B41"/>
    <w:rsid w:val="008C4F9E"/>
    <w:rsid w:val="008F2C06"/>
    <w:rsid w:val="0091195C"/>
    <w:rsid w:val="00931299"/>
    <w:rsid w:val="00967FEA"/>
    <w:rsid w:val="0097519C"/>
    <w:rsid w:val="009A17DD"/>
    <w:rsid w:val="00A742AF"/>
    <w:rsid w:val="00AA0AC9"/>
    <w:rsid w:val="00AA5C2A"/>
    <w:rsid w:val="00AE1BB9"/>
    <w:rsid w:val="00AE67EB"/>
    <w:rsid w:val="00B72F20"/>
    <w:rsid w:val="00BA744C"/>
    <w:rsid w:val="00C55018"/>
    <w:rsid w:val="00C761E5"/>
    <w:rsid w:val="00C9330E"/>
    <w:rsid w:val="00CB1280"/>
    <w:rsid w:val="00CF1160"/>
    <w:rsid w:val="00D15FE7"/>
    <w:rsid w:val="00D9149D"/>
    <w:rsid w:val="00D95B17"/>
    <w:rsid w:val="00DA5E3D"/>
    <w:rsid w:val="00E96DBE"/>
    <w:rsid w:val="00EB1836"/>
    <w:rsid w:val="00EF262E"/>
    <w:rsid w:val="00F16F33"/>
    <w:rsid w:val="00F70224"/>
    <w:rsid w:val="00F77571"/>
    <w:rsid w:val="00F925C6"/>
    <w:rsid w:val="00F94C23"/>
    <w:rsid w:val="00FA5ED6"/>
    <w:rsid w:val="00FB3ECF"/>
    <w:rsid w:val="00FB5E3B"/>
    <w:rsid w:val="00FC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DA46DB-5F9C-46E0-A528-7A440CA46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E51"/>
    <w:pPr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B3E51"/>
    <w:pPr>
      <w:keepNext/>
      <w:jc w:val="center"/>
      <w:outlineLvl w:val="0"/>
    </w:pPr>
    <w:rPr>
      <w:b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locked/>
    <w:rsid w:val="004B3E51"/>
    <w:rPr>
      <w:rFonts w:cs="Times New Roman"/>
      <w:b/>
      <w:sz w:val="40"/>
      <w:lang w:val="ru-RU" w:eastAsia="ru-RU" w:bidi="ar-SA"/>
    </w:rPr>
  </w:style>
  <w:style w:type="paragraph" w:customStyle="1" w:styleId="Style8">
    <w:name w:val="Style8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FontStyle20">
    <w:name w:val="Font Style20"/>
    <w:basedOn w:val="a0"/>
    <w:uiPriority w:val="99"/>
    <w:rsid w:val="004B3E51"/>
    <w:rPr>
      <w:rFonts w:ascii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rsid w:val="004B3E51"/>
    <w:pPr>
      <w:jc w:val="center"/>
    </w:pPr>
    <w:rPr>
      <w:sz w:val="28"/>
      <w:szCs w:val="28"/>
    </w:rPr>
  </w:style>
  <w:style w:type="paragraph" w:styleId="a3">
    <w:name w:val="Body Text"/>
    <w:basedOn w:val="a"/>
    <w:link w:val="a4"/>
    <w:uiPriority w:val="99"/>
    <w:rsid w:val="005F7807"/>
    <w:pPr>
      <w:spacing w:after="120"/>
    </w:pPr>
    <w:rPr>
      <w:sz w:val="24"/>
      <w:szCs w:val="24"/>
    </w:rPr>
  </w:style>
  <w:style w:type="character" w:customStyle="1" w:styleId="20">
    <w:name w:val="Основний текст 2 Знак"/>
    <w:basedOn w:val="a0"/>
    <w:link w:val="2"/>
    <w:uiPriority w:val="99"/>
    <w:locked/>
    <w:rsid w:val="004B3E51"/>
    <w:rPr>
      <w:rFonts w:eastAsia="Times New Roman" w:cs="Times New Roman"/>
      <w:sz w:val="28"/>
      <w:lang w:val="ru-RU" w:eastAsia="ru-RU"/>
    </w:rPr>
  </w:style>
  <w:style w:type="table" w:styleId="a5">
    <w:name w:val="Table Grid"/>
    <w:basedOn w:val="a1"/>
    <w:uiPriority w:val="99"/>
    <w:rsid w:val="005F7807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5F7807"/>
    <w:rPr>
      <w:rFonts w:cs="Times New Roman"/>
      <w:sz w:val="24"/>
      <w:szCs w:val="24"/>
      <w:lang w:val="ru-RU" w:eastAsia="ru-RU" w:bidi="ar-SA"/>
    </w:rPr>
  </w:style>
  <w:style w:type="paragraph" w:styleId="a6">
    <w:name w:val="Balloon Text"/>
    <w:basedOn w:val="a"/>
    <w:link w:val="a7"/>
    <w:uiPriority w:val="99"/>
    <w:semiHidden/>
    <w:rsid w:val="00440A71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 </vt:lpstr>
    </vt:vector>
  </TitlesOfParts>
  <Company>NBU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2019-09-11T13:00:00Z</cp:lastPrinted>
  <dcterms:created xsi:type="dcterms:W3CDTF">2019-11-11T09:16:00Z</dcterms:created>
  <dcterms:modified xsi:type="dcterms:W3CDTF">2019-11-11T09:16:00Z</dcterms:modified>
</cp:coreProperties>
</file>