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8BC" w:rsidRPr="00E64F9E" w:rsidRDefault="003738BC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  <w:lang w:val="en-US"/>
        </w:rPr>
      </w:pPr>
    </w:p>
    <w:p w:rsidR="00BE253A" w:rsidRPr="0007640E" w:rsidRDefault="00BE253A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C50523" w:rsidRDefault="00C50523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C50523" w:rsidRDefault="00C50523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C50523" w:rsidRDefault="00C50523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C50523" w:rsidRDefault="00C50523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C50523" w:rsidRDefault="00C50523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C50523" w:rsidRDefault="00C50523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C50523" w:rsidRDefault="00C50523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C50523" w:rsidRDefault="00C50523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3738BC" w:rsidRPr="0007640E" w:rsidRDefault="003738BC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7640E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640E">
        <w:rPr>
          <w:rFonts w:ascii="Times New Roman" w:hAnsi="Times New Roman"/>
          <w:b/>
          <w:sz w:val="28"/>
          <w:szCs w:val="28"/>
        </w:rPr>
        <w:br/>
        <w:t>з питань економічного розвитку</w:t>
      </w:r>
    </w:p>
    <w:p w:rsidR="007A3E9D" w:rsidRPr="0007640E" w:rsidRDefault="007A3E9D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3738BC" w:rsidRPr="0007640E" w:rsidRDefault="003336A0" w:rsidP="00BE253A">
      <w:pPr>
        <w:pBdr>
          <w:bottom w:val="single" w:sz="4" w:space="1" w:color="auto"/>
        </w:pBdr>
        <w:spacing w:after="0" w:line="240" w:lineRule="auto"/>
        <w:ind w:right="5526"/>
        <w:rPr>
          <w:rFonts w:ascii="Times New Roman" w:hAnsi="Times New Roman"/>
          <w:i/>
          <w:sz w:val="24"/>
          <w:szCs w:val="28"/>
        </w:rPr>
      </w:pPr>
      <w:r w:rsidRPr="0007640E">
        <w:rPr>
          <w:rFonts w:ascii="Times New Roman" w:hAnsi="Times New Roman"/>
          <w:i/>
          <w:sz w:val="24"/>
          <w:szCs w:val="28"/>
        </w:rPr>
        <w:t>До законопроекту за реєстр. № </w:t>
      </w:r>
      <w:r w:rsidR="00DB7BE7">
        <w:rPr>
          <w:rFonts w:ascii="Times New Roman" w:hAnsi="Times New Roman"/>
          <w:i/>
          <w:sz w:val="24"/>
          <w:szCs w:val="28"/>
        </w:rPr>
        <w:t>2493</w:t>
      </w:r>
      <w:r w:rsidRPr="0007640E">
        <w:rPr>
          <w:rFonts w:ascii="Times New Roman" w:hAnsi="Times New Roman"/>
          <w:i/>
          <w:sz w:val="24"/>
          <w:szCs w:val="28"/>
        </w:rPr>
        <w:t xml:space="preserve"> </w:t>
      </w:r>
      <w:r w:rsidRPr="0007640E">
        <w:rPr>
          <w:rFonts w:ascii="Times New Roman" w:hAnsi="Times New Roman"/>
          <w:i/>
          <w:sz w:val="24"/>
          <w:szCs w:val="28"/>
        </w:rPr>
        <w:br/>
        <w:t xml:space="preserve">від </w:t>
      </w:r>
      <w:r w:rsidR="00F25E34" w:rsidRPr="008B16BC">
        <w:rPr>
          <w:rFonts w:ascii="Times New Roman" w:hAnsi="Times New Roman"/>
          <w:i/>
          <w:sz w:val="24"/>
          <w:szCs w:val="28"/>
        </w:rPr>
        <w:t>2</w:t>
      </w:r>
      <w:r w:rsidR="0086196B">
        <w:rPr>
          <w:rFonts w:ascii="Times New Roman" w:hAnsi="Times New Roman"/>
          <w:i/>
          <w:sz w:val="24"/>
          <w:szCs w:val="28"/>
        </w:rPr>
        <w:t>5</w:t>
      </w:r>
      <w:r w:rsidRPr="0007640E">
        <w:rPr>
          <w:rFonts w:ascii="Times New Roman" w:hAnsi="Times New Roman"/>
          <w:i/>
          <w:sz w:val="24"/>
          <w:szCs w:val="28"/>
        </w:rPr>
        <w:t>.</w:t>
      </w:r>
      <w:r w:rsidR="00DB7BE7" w:rsidRPr="008B16BC">
        <w:rPr>
          <w:rFonts w:ascii="Times New Roman" w:hAnsi="Times New Roman"/>
          <w:i/>
          <w:sz w:val="24"/>
          <w:szCs w:val="28"/>
        </w:rPr>
        <w:t>1</w:t>
      </w:r>
      <w:r w:rsidRPr="0007640E">
        <w:rPr>
          <w:rFonts w:ascii="Times New Roman" w:hAnsi="Times New Roman"/>
          <w:i/>
          <w:sz w:val="24"/>
          <w:szCs w:val="28"/>
        </w:rPr>
        <w:t>1.20</w:t>
      </w:r>
      <w:r w:rsidR="00DB7BE7" w:rsidRPr="008B16BC">
        <w:rPr>
          <w:rFonts w:ascii="Times New Roman" w:hAnsi="Times New Roman"/>
          <w:i/>
          <w:sz w:val="24"/>
          <w:szCs w:val="28"/>
        </w:rPr>
        <w:t>19</w:t>
      </w:r>
      <w:r w:rsidRPr="0007640E">
        <w:rPr>
          <w:rFonts w:ascii="Times New Roman" w:hAnsi="Times New Roman"/>
          <w:i/>
          <w:sz w:val="24"/>
          <w:szCs w:val="28"/>
        </w:rPr>
        <w:t> р.</w:t>
      </w:r>
    </w:p>
    <w:p w:rsidR="00BE253A" w:rsidRPr="0007640E" w:rsidRDefault="00BE253A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38BC" w:rsidRPr="0007640E" w:rsidRDefault="003738BC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640E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BF5EEC">
        <w:rPr>
          <w:rFonts w:ascii="Times New Roman" w:hAnsi="Times New Roman"/>
          <w:sz w:val="28"/>
          <w:szCs w:val="28"/>
        </w:rPr>
        <w:t>4</w:t>
      </w:r>
      <w:r w:rsidRPr="0007640E">
        <w:rPr>
          <w:rFonts w:ascii="Times New Roman" w:hAnsi="Times New Roman"/>
          <w:sz w:val="28"/>
          <w:szCs w:val="28"/>
        </w:rPr>
        <w:t> </w:t>
      </w:r>
      <w:r w:rsidR="003336A0" w:rsidRPr="0007640E">
        <w:rPr>
          <w:rFonts w:ascii="Times New Roman" w:hAnsi="Times New Roman"/>
          <w:sz w:val="28"/>
          <w:szCs w:val="28"/>
        </w:rPr>
        <w:t>березня</w:t>
      </w:r>
      <w:r w:rsidRPr="0007640E">
        <w:rPr>
          <w:rFonts w:ascii="Times New Roman" w:hAnsi="Times New Roman"/>
          <w:sz w:val="28"/>
          <w:szCs w:val="28"/>
        </w:rPr>
        <w:t xml:space="preserve"> 2020 року (протокол № </w:t>
      </w:r>
      <w:r w:rsidR="00BF5EEC">
        <w:rPr>
          <w:rFonts w:ascii="Times New Roman" w:hAnsi="Times New Roman"/>
          <w:sz w:val="28"/>
          <w:szCs w:val="28"/>
        </w:rPr>
        <w:t>28</w:t>
      </w:r>
      <w:r w:rsidRPr="0007640E">
        <w:rPr>
          <w:rFonts w:ascii="Times New Roman" w:hAnsi="Times New Roman"/>
          <w:sz w:val="28"/>
          <w:szCs w:val="28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DB7BE7" w:rsidRPr="00DB7BE7">
        <w:rPr>
          <w:rFonts w:ascii="Times New Roman" w:hAnsi="Times New Roman"/>
          <w:sz w:val="28"/>
          <w:szCs w:val="28"/>
        </w:rPr>
        <w:t>акціонерні товариства</w:t>
      </w:r>
      <w:r w:rsidRPr="0007640E">
        <w:rPr>
          <w:rFonts w:ascii="Times New Roman" w:hAnsi="Times New Roman"/>
          <w:sz w:val="28"/>
          <w:szCs w:val="28"/>
        </w:rPr>
        <w:t xml:space="preserve"> (реєстр. № </w:t>
      </w:r>
      <w:r w:rsidR="003336A0" w:rsidRPr="0007640E">
        <w:rPr>
          <w:rFonts w:ascii="Times New Roman" w:hAnsi="Times New Roman"/>
          <w:sz w:val="28"/>
          <w:szCs w:val="28"/>
        </w:rPr>
        <w:t>2</w:t>
      </w:r>
      <w:r w:rsidR="008B16BC">
        <w:rPr>
          <w:rFonts w:ascii="Times New Roman" w:hAnsi="Times New Roman"/>
          <w:sz w:val="28"/>
          <w:szCs w:val="28"/>
          <w:lang w:val="ru-RU"/>
        </w:rPr>
        <w:t>493</w:t>
      </w:r>
      <w:r w:rsidRPr="0007640E">
        <w:rPr>
          <w:rFonts w:ascii="Times New Roman" w:hAnsi="Times New Roman"/>
          <w:sz w:val="28"/>
          <w:szCs w:val="28"/>
        </w:rPr>
        <w:t xml:space="preserve"> від </w:t>
      </w:r>
      <w:r w:rsidR="00F25E34" w:rsidRPr="00F25E34">
        <w:rPr>
          <w:rFonts w:ascii="Times New Roman" w:hAnsi="Times New Roman"/>
          <w:sz w:val="28"/>
          <w:szCs w:val="28"/>
          <w:lang w:val="ru-RU"/>
        </w:rPr>
        <w:t>2</w:t>
      </w:r>
      <w:r w:rsidR="0086196B">
        <w:rPr>
          <w:rFonts w:ascii="Times New Roman" w:hAnsi="Times New Roman"/>
          <w:sz w:val="28"/>
          <w:szCs w:val="28"/>
        </w:rPr>
        <w:t>5</w:t>
      </w:r>
      <w:r w:rsidRPr="0007640E">
        <w:rPr>
          <w:rFonts w:ascii="Times New Roman" w:hAnsi="Times New Roman"/>
          <w:sz w:val="28"/>
          <w:szCs w:val="28"/>
        </w:rPr>
        <w:t>.</w:t>
      </w:r>
      <w:r w:rsidR="008B16BC">
        <w:rPr>
          <w:rFonts w:ascii="Times New Roman" w:hAnsi="Times New Roman"/>
          <w:sz w:val="28"/>
          <w:szCs w:val="28"/>
          <w:lang w:val="ru-RU"/>
        </w:rPr>
        <w:t>1</w:t>
      </w:r>
      <w:r w:rsidR="003336A0" w:rsidRPr="0007640E">
        <w:rPr>
          <w:rFonts w:ascii="Times New Roman" w:hAnsi="Times New Roman"/>
          <w:sz w:val="28"/>
          <w:szCs w:val="28"/>
        </w:rPr>
        <w:t>1</w:t>
      </w:r>
      <w:r w:rsidRPr="0007640E">
        <w:rPr>
          <w:rFonts w:ascii="Times New Roman" w:hAnsi="Times New Roman"/>
          <w:sz w:val="28"/>
          <w:szCs w:val="28"/>
        </w:rPr>
        <w:t>.20</w:t>
      </w:r>
      <w:r w:rsidR="008B16BC">
        <w:rPr>
          <w:rFonts w:ascii="Times New Roman" w:hAnsi="Times New Roman"/>
          <w:sz w:val="28"/>
          <w:szCs w:val="28"/>
          <w:lang w:val="ru-RU"/>
        </w:rPr>
        <w:t>19</w:t>
      </w:r>
      <w:r w:rsidRPr="0007640E">
        <w:rPr>
          <w:rFonts w:ascii="Times New Roman" w:hAnsi="Times New Roman"/>
          <w:sz w:val="28"/>
          <w:szCs w:val="28"/>
        </w:rPr>
        <w:t> р.), внесений народним</w:t>
      </w:r>
      <w:r w:rsidR="008B16BC">
        <w:rPr>
          <w:rFonts w:ascii="Times New Roman" w:hAnsi="Times New Roman"/>
          <w:sz w:val="28"/>
          <w:szCs w:val="28"/>
        </w:rPr>
        <w:t>и</w:t>
      </w:r>
      <w:r w:rsidRPr="0007640E">
        <w:rPr>
          <w:rFonts w:ascii="Times New Roman" w:hAnsi="Times New Roman"/>
          <w:sz w:val="28"/>
          <w:szCs w:val="28"/>
        </w:rPr>
        <w:t xml:space="preserve"> депутат</w:t>
      </w:r>
      <w:r w:rsidR="008B16BC">
        <w:rPr>
          <w:rFonts w:ascii="Times New Roman" w:hAnsi="Times New Roman"/>
          <w:sz w:val="28"/>
          <w:szCs w:val="28"/>
        </w:rPr>
        <w:t>а</w:t>
      </w:r>
      <w:r w:rsidRPr="0007640E">
        <w:rPr>
          <w:rFonts w:ascii="Times New Roman" w:hAnsi="Times New Roman"/>
          <w:sz w:val="28"/>
          <w:szCs w:val="28"/>
        </w:rPr>
        <w:t>м</w:t>
      </w:r>
      <w:r w:rsidR="008B16BC">
        <w:rPr>
          <w:rFonts w:ascii="Times New Roman" w:hAnsi="Times New Roman"/>
          <w:sz w:val="28"/>
          <w:szCs w:val="28"/>
        </w:rPr>
        <w:t>и</w:t>
      </w:r>
      <w:r w:rsidRPr="0007640E">
        <w:rPr>
          <w:rFonts w:ascii="Times New Roman" w:hAnsi="Times New Roman"/>
          <w:sz w:val="28"/>
          <w:szCs w:val="28"/>
        </w:rPr>
        <w:t xml:space="preserve"> України </w:t>
      </w:r>
      <w:r w:rsidR="00F25E34">
        <w:rPr>
          <w:rFonts w:ascii="Times New Roman" w:hAnsi="Times New Roman"/>
          <w:sz w:val="28"/>
          <w:szCs w:val="28"/>
        </w:rPr>
        <w:t>Підласою</w:t>
      </w:r>
      <w:r w:rsidR="003336A0" w:rsidRPr="0007640E">
        <w:rPr>
          <w:rFonts w:ascii="Times New Roman" w:hAnsi="Times New Roman"/>
          <w:sz w:val="28"/>
          <w:szCs w:val="28"/>
        </w:rPr>
        <w:t> </w:t>
      </w:r>
      <w:r w:rsidR="00F25E34">
        <w:rPr>
          <w:rFonts w:ascii="Times New Roman" w:hAnsi="Times New Roman"/>
          <w:sz w:val="28"/>
          <w:szCs w:val="28"/>
        </w:rPr>
        <w:t>Р</w:t>
      </w:r>
      <w:r w:rsidR="003336A0" w:rsidRPr="0007640E">
        <w:rPr>
          <w:rFonts w:ascii="Times New Roman" w:hAnsi="Times New Roman"/>
          <w:sz w:val="28"/>
          <w:szCs w:val="28"/>
        </w:rPr>
        <w:t>.</w:t>
      </w:r>
      <w:r w:rsidR="00F25E34">
        <w:rPr>
          <w:rFonts w:ascii="Times New Roman" w:hAnsi="Times New Roman"/>
          <w:sz w:val="28"/>
          <w:szCs w:val="28"/>
        </w:rPr>
        <w:t>А</w:t>
      </w:r>
      <w:r w:rsidRPr="0007640E">
        <w:rPr>
          <w:rFonts w:ascii="Times New Roman" w:hAnsi="Times New Roman"/>
          <w:sz w:val="28"/>
          <w:szCs w:val="28"/>
        </w:rPr>
        <w:t>.</w:t>
      </w:r>
      <w:r w:rsidR="008B16BC">
        <w:rPr>
          <w:rFonts w:ascii="Times New Roman" w:hAnsi="Times New Roman"/>
          <w:sz w:val="28"/>
          <w:szCs w:val="28"/>
        </w:rPr>
        <w:t xml:space="preserve">, Жупаниним А.В., </w:t>
      </w:r>
      <w:proofErr w:type="spellStart"/>
      <w:r w:rsidR="008B16BC">
        <w:rPr>
          <w:rFonts w:ascii="Times New Roman" w:hAnsi="Times New Roman"/>
          <w:sz w:val="28"/>
          <w:szCs w:val="28"/>
        </w:rPr>
        <w:t>Железняком</w:t>
      </w:r>
      <w:proofErr w:type="spellEnd"/>
      <w:r w:rsidR="008B16BC">
        <w:rPr>
          <w:rFonts w:ascii="Times New Roman" w:hAnsi="Times New Roman"/>
          <w:sz w:val="28"/>
          <w:szCs w:val="28"/>
        </w:rPr>
        <w:t> Я.І.</w:t>
      </w:r>
    </w:p>
    <w:p w:rsidR="00F25E34" w:rsidRDefault="00F25E34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5E34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реалізація законопроекту </w:t>
      </w:r>
      <w:r w:rsidR="008B16BC" w:rsidRPr="00F25E34">
        <w:rPr>
          <w:rFonts w:ascii="Times New Roman" w:hAnsi="Times New Roman"/>
          <w:sz w:val="28"/>
          <w:szCs w:val="28"/>
        </w:rPr>
        <w:t>не</w:t>
      </w:r>
      <w:r w:rsidR="008B16BC">
        <w:rPr>
          <w:rFonts w:ascii="Times New Roman" w:hAnsi="Times New Roman"/>
          <w:sz w:val="28"/>
          <w:szCs w:val="28"/>
        </w:rPr>
        <w:t> </w:t>
      </w:r>
      <w:r w:rsidR="008B16BC" w:rsidRPr="00F25E34">
        <w:rPr>
          <w:rFonts w:ascii="Times New Roman" w:hAnsi="Times New Roman"/>
          <w:sz w:val="28"/>
          <w:szCs w:val="28"/>
        </w:rPr>
        <w:t>потребу</w:t>
      </w:r>
      <w:r w:rsidR="008B16BC">
        <w:rPr>
          <w:rFonts w:ascii="Times New Roman" w:hAnsi="Times New Roman"/>
          <w:sz w:val="28"/>
          <w:szCs w:val="28"/>
        </w:rPr>
        <w:t>є</w:t>
      </w:r>
      <w:r w:rsidR="008B16BC" w:rsidRPr="00F25E34">
        <w:rPr>
          <w:rFonts w:ascii="Times New Roman" w:hAnsi="Times New Roman"/>
          <w:sz w:val="28"/>
          <w:szCs w:val="28"/>
        </w:rPr>
        <w:t xml:space="preserve"> додаткових ви</w:t>
      </w:r>
      <w:r w:rsidR="008B16BC">
        <w:rPr>
          <w:rFonts w:ascii="Times New Roman" w:hAnsi="Times New Roman"/>
          <w:sz w:val="28"/>
          <w:szCs w:val="28"/>
        </w:rPr>
        <w:t>д</w:t>
      </w:r>
      <w:r w:rsidR="008B16BC" w:rsidRPr="00F25E34">
        <w:rPr>
          <w:rFonts w:ascii="Times New Roman" w:hAnsi="Times New Roman"/>
          <w:sz w:val="28"/>
          <w:szCs w:val="28"/>
        </w:rPr>
        <w:t>ат</w:t>
      </w:r>
      <w:r w:rsidR="008B16BC">
        <w:rPr>
          <w:rFonts w:ascii="Times New Roman" w:hAnsi="Times New Roman"/>
          <w:sz w:val="28"/>
          <w:szCs w:val="28"/>
        </w:rPr>
        <w:t>ків</w:t>
      </w:r>
      <w:r w:rsidR="008B16BC" w:rsidRPr="00F25E34">
        <w:rPr>
          <w:rFonts w:ascii="Times New Roman" w:hAnsi="Times New Roman"/>
          <w:sz w:val="28"/>
          <w:szCs w:val="28"/>
        </w:rPr>
        <w:t xml:space="preserve"> з державного бюджету </w:t>
      </w:r>
      <w:r w:rsidR="008B16BC">
        <w:rPr>
          <w:rFonts w:ascii="Times New Roman" w:hAnsi="Times New Roman"/>
          <w:sz w:val="28"/>
          <w:szCs w:val="28"/>
        </w:rPr>
        <w:t xml:space="preserve">та </w:t>
      </w:r>
      <w:r w:rsidRPr="00F25E34">
        <w:rPr>
          <w:rFonts w:ascii="Times New Roman" w:hAnsi="Times New Roman"/>
          <w:sz w:val="28"/>
          <w:szCs w:val="28"/>
        </w:rPr>
        <w:t xml:space="preserve">не </w:t>
      </w:r>
      <w:r w:rsidR="008B16BC">
        <w:rPr>
          <w:rFonts w:ascii="Times New Roman" w:hAnsi="Times New Roman"/>
          <w:sz w:val="28"/>
          <w:szCs w:val="28"/>
        </w:rPr>
        <w:t xml:space="preserve">має прямого </w:t>
      </w:r>
      <w:r w:rsidRPr="00F25E34">
        <w:rPr>
          <w:rFonts w:ascii="Times New Roman" w:hAnsi="Times New Roman"/>
          <w:sz w:val="28"/>
          <w:szCs w:val="28"/>
        </w:rPr>
        <w:t>вплив</w:t>
      </w:r>
      <w:r w:rsidR="008B16BC">
        <w:rPr>
          <w:rFonts w:ascii="Times New Roman" w:hAnsi="Times New Roman"/>
          <w:sz w:val="28"/>
          <w:szCs w:val="28"/>
        </w:rPr>
        <w:t>у</w:t>
      </w:r>
      <w:r w:rsidRPr="00F25E34">
        <w:rPr>
          <w:rFonts w:ascii="Times New Roman" w:hAnsi="Times New Roman"/>
          <w:sz w:val="28"/>
          <w:szCs w:val="28"/>
        </w:rPr>
        <w:t xml:space="preserve"> на </w:t>
      </w:r>
      <w:r w:rsidR="008B16BC">
        <w:rPr>
          <w:rFonts w:ascii="Times New Roman" w:hAnsi="Times New Roman"/>
          <w:sz w:val="28"/>
          <w:szCs w:val="28"/>
        </w:rPr>
        <w:t>дохідну чи видаткову частини</w:t>
      </w:r>
      <w:r w:rsidRPr="00F25E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державного </w:t>
      </w:r>
      <w:r w:rsidRPr="00F25E34">
        <w:rPr>
          <w:rFonts w:ascii="Times New Roman" w:hAnsi="Times New Roman"/>
          <w:sz w:val="28"/>
          <w:szCs w:val="28"/>
        </w:rPr>
        <w:t>бюджету у поточному бюджетному періоді.</w:t>
      </w:r>
    </w:p>
    <w:p w:rsidR="003738BC" w:rsidRPr="0007640E" w:rsidRDefault="003738BC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640E">
        <w:rPr>
          <w:rFonts w:ascii="Times New Roman" w:hAnsi="Times New Roman"/>
          <w:sz w:val="28"/>
          <w:szCs w:val="28"/>
        </w:rPr>
        <w:t>За підсумками розгляду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у термін, визначений автор</w:t>
      </w:r>
      <w:r w:rsidR="008B16BC">
        <w:rPr>
          <w:rFonts w:ascii="Times New Roman" w:hAnsi="Times New Roman"/>
          <w:sz w:val="28"/>
          <w:szCs w:val="28"/>
        </w:rPr>
        <w:t>а</w:t>
      </w:r>
      <w:r w:rsidRPr="0007640E">
        <w:rPr>
          <w:rFonts w:ascii="Times New Roman" w:hAnsi="Times New Roman"/>
          <w:sz w:val="28"/>
          <w:szCs w:val="28"/>
        </w:rPr>
        <w:t>м</w:t>
      </w:r>
      <w:r w:rsidR="008B16BC">
        <w:rPr>
          <w:rFonts w:ascii="Times New Roman" w:hAnsi="Times New Roman"/>
          <w:sz w:val="28"/>
          <w:szCs w:val="28"/>
        </w:rPr>
        <w:t>и</w:t>
      </w:r>
      <w:r w:rsidRPr="0007640E">
        <w:rPr>
          <w:rFonts w:ascii="Times New Roman" w:hAnsi="Times New Roman"/>
          <w:sz w:val="28"/>
          <w:szCs w:val="28"/>
        </w:rPr>
        <w:t xml:space="preserve"> законопроекту.</w:t>
      </w:r>
    </w:p>
    <w:p w:rsidR="005F0B35" w:rsidRPr="0007640E" w:rsidRDefault="005F0B35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38BC" w:rsidRPr="0007640E" w:rsidRDefault="003738BC" w:rsidP="005F0B35">
      <w:pPr>
        <w:tabs>
          <w:tab w:val="left" w:pos="7371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7640E">
        <w:rPr>
          <w:rFonts w:ascii="Times New Roman" w:hAnsi="Times New Roman"/>
          <w:b/>
          <w:sz w:val="28"/>
          <w:szCs w:val="28"/>
        </w:rPr>
        <w:t>Голова Комітету</w:t>
      </w:r>
      <w:r w:rsidRPr="0007640E">
        <w:rPr>
          <w:rFonts w:ascii="Times New Roman" w:hAnsi="Times New Roman"/>
          <w:b/>
          <w:sz w:val="28"/>
          <w:szCs w:val="28"/>
        </w:rPr>
        <w:tab/>
      </w:r>
      <w:r w:rsidRPr="0007640E">
        <w:rPr>
          <w:rFonts w:ascii="Times New Roman" w:hAnsi="Times New Roman"/>
          <w:b/>
          <w:caps/>
          <w:sz w:val="28"/>
          <w:szCs w:val="28"/>
        </w:rPr>
        <w:t>Ю.Ю. </w:t>
      </w:r>
      <w:r w:rsidRPr="0007640E">
        <w:rPr>
          <w:rFonts w:ascii="Times New Roman" w:hAnsi="Times New Roman"/>
          <w:b/>
          <w:sz w:val="28"/>
          <w:szCs w:val="28"/>
        </w:rPr>
        <w:t>Арістов</w:t>
      </w:r>
    </w:p>
    <w:sectPr w:rsidR="003738BC" w:rsidRPr="0007640E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07C" w:rsidRDefault="003C207C" w:rsidP="005E306B">
      <w:pPr>
        <w:spacing w:after="0" w:line="240" w:lineRule="auto"/>
      </w:pPr>
      <w:r>
        <w:separator/>
      </w:r>
    </w:p>
  </w:endnote>
  <w:endnote w:type="continuationSeparator" w:id="0">
    <w:p w:rsidR="003C207C" w:rsidRDefault="003C207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C207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07C" w:rsidRDefault="003C207C" w:rsidP="005E306B">
      <w:pPr>
        <w:spacing w:after="0" w:line="240" w:lineRule="auto"/>
      </w:pPr>
      <w:r>
        <w:separator/>
      </w:r>
    </w:p>
  </w:footnote>
  <w:footnote w:type="continuationSeparator" w:id="0">
    <w:p w:rsidR="003C207C" w:rsidRDefault="003C207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7640E"/>
    <w:rsid w:val="00091C7E"/>
    <w:rsid w:val="000B1326"/>
    <w:rsid w:val="000F1586"/>
    <w:rsid w:val="00141617"/>
    <w:rsid w:val="0019108F"/>
    <w:rsid w:val="0019231B"/>
    <w:rsid w:val="001966F0"/>
    <w:rsid w:val="001D3C24"/>
    <w:rsid w:val="0021032F"/>
    <w:rsid w:val="002176A3"/>
    <w:rsid w:val="00235CD7"/>
    <w:rsid w:val="002A5D4C"/>
    <w:rsid w:val="002B5FC1"/>
    <w:rsid w:val="002D0561"/>
    <w:rsid w:val="002E0A18"/>
    <w:rsid w:val="002E31BF"/>
    <w:rsid w:val="002E44DA"/>
    <w:rsid w:val="003336A0"/>
    <w:rsid w:val="00357A09"/>
    <w:rsid w:val="003738BC"/>
    <w:rsid w:val="003C207C"/>
    <w:rsid w:val="003D0996"/>
    <w:rsid w:val="003D1CBA"/>
    <w:rsid w:val="00451750"/>
    <w:rsid w:val="004717F5"/>
    <w:rsid w:val="004852FA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0B35"/>
    <w:rsid w:val="005F20B5"/>
    <w:rsid w:val="00626A3E"/>
    <w:rsid w:val="00660B13"/>
    <w:rsid w:val="0066623D"/>
    <w:rsid w:val="006F10E8"/>
    <w:rsid w:val="00713E93"/>
    <w:rsid w:val="0073224C"/>
    <w:rsid w:val="007A0252"/>
    <w:rsid w:val="007A3E9D"/>
    <w:rsid w:val="007B31A3"/>
    <w:rsid w:val="007D2B6C"/>
    <w:rsid w:val="007F581F"/>
    <w:rsid w:val="007F5D91"/>
    <w:rsid w:val="0080545D"/>
    <w:rsid w:val="00811821"/>
    <w:rsid w:val="0084269F"/>
    <w:rsid w:val="0086196B"/>
    <w:rsid w:val="008B16BC"/>
    <w:rsid w:val="008C20D3"/>
    <w:rsid w:val="008D0011"/>
    <w:rsid w:val="008D7BBE"/>
    <w:rsid w:val="00945B68"/>
    <w:rsid w:val="00957D31"/>
    <w:rsid w:val="00972232"/>
    <w:rsid w:val="009865D4"/>
    <w:rsid w:val="009A720A"/>
    <w:rsid w:val="00A00059"/>
    <w:rsid w:val="00A60747"/>
    <w:rsid w:val="00A7635E"/>
    <w:rsid w:val="00A76A60"/>
    <w:rsid w:val="00A833C8"/>
    <w:rsid w:val="00AD7F82"/>
    <w:rsid w:val="00B22CD7"/>
    <w:rsid w:val="00B311E8"/>
    <w:rsid w:val="00B60349"/>
    <w:rsid w:val="00BA62CD"/>
    <w:rsid w:val="00BD0801"/>
    <w:rsid w:val="00BE253A"/>
    <w:rsid w:val="00BF1E95"/>
    <w:rsid w:val="00BF5EEC"/>
    <w:rsid w:val="00C11FB6"/>
    <w:rsid w:val="00C27AE9"/>
    <w:rsid w:val="00C434B6"/>
    <w:rsid w:val="00C50523"/>
    <w:rsid w:val="00C706BE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B7BE7"/>
    <w:rsid w:val="00DF0115"/>
    <w:rsid w:val="00E07634"/>
    <w:rsid w:val="00E64F9E"/>
    <w:rsid w:val="00EF41CD"/>
    <w:rsid w:val="00F25E34"/>
    <w:rsid w:val="00F55423"/>
    <w:rsid w:val="00F91DD3"/>
    <w:rsid w:val="00FC3DF4"/>
    <w:rsid w:val="00FE138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4719A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038CB-92BD-4E7C-A6A1-00463D8EA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3</cp:revision>
  <cp:lastPrinted>2020-03-04T14:06:00Z</cp:lastPrinted>
  <dcterms:created xsi:type="dcterms:W3CDTF">2020-03-04T14:05:00Z</dcterms:created>
  <dcterms:modified xsi:type="dcterms:W3CDTF">2020-03-04T14:06:00Z</dcterms:modified>
</cp:coreProperties>
</file>