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066" w:rsidRPr="00A149F5" w:rsidRDefault="00625066" w:rsidP="00625066">
      <w:pPr>
        <w:spacing w:line="480" w:lineRule="auto"/>
        <w:jc w:val="center"/>
        <w:rPr>
          <w:b/>
          <w:lang w:val="en-US"/>
        </w:rPr>
      </w:pPr>
      <w:bookmarkStart w:id="0" w:name="_GoBack"/>
      <w:bookmarkEnd w:id="0"/>
    </w:p>
    <w:p w:rsidR="00625066" w:rsidRPr="00A149F5" w:rsidRDefault="00A14F9F" w:rsidP="00625066">
      <w:pPr>
        <w:pStyle w:val="2"/>
        <w:spacing w:line="480" w:lineRule="auto"/>
        <w:rPr>
          <w:color w:val="auto"/>
        </w:rPr>
      </w:pPr>
      <w:r w:rsidRPr="00A149F5">
        <w:rPr>
          <w:noProof/>
          <w:color w:val="auto"/>
          <w:lang w:eastAsia="uk-UA"/>
        </w:rPr>
        <w:drawing>
          <wp:inline distT="0" distB="0" distL="0" distR="0">
            <wp:extent cx="541020" cy="739140"/>
            <wp:effectExtent l="0" t="0" r="0" b="381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066" w:rsidRPr="00F4193D" w:rsidRDefault="00625066" w:rsidP="00625066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:rsidR="00020DBB" w:rsidRPr="00F4193D" w:rsidRDefault="00625066" w:rsidP="00020DBB">
      <w:pPr>
        <w:jc w:val="center"/>
        <w:rPr>
          <w:sz w:val="28"/>
          <w:szCs w:val="28"/>
        </w:rPr>
      </w:pPr>
      <w:r w:rsidRPr="00F4193D">
        <w:rPr>
          <w:sz w:val="28"/>
          <w:szCs w:val="28"/>
        </w:rPr>
        <w:t>01008 м. Київ, вул. Грушевського, 5</w:t>
      </w:r>
    </w:p>
    <w:p w:rsidR="00625066" w:rsidRPr="00F4193D" w:rsidRDefault="00625066" w:rsidP="00625066">
      <w:pPr>
        <w:jc w:val="center"/>
      </w:pPr>
    </w:p>
    <w:p w:rsidR="009F6484" w:rsidRDefault="00A14F9F" w:rsidP="009F64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</w:pPr>
      <w:r w:rsidRPr="00A149F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3495" r="25400" b="2413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D1F07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" strokecolor="blue" strokeweight="3pt">
                <v:stroke linestyle="thinThin"/>
              </v:line>
            </w:pict>
          </mc:Fallback>
        </mc:AlternateContent>
      </w:r>
    </w:p>
    <w:p w:rsidR="00625066" w:rsidRPr="009F6484" w:rsidRDefault="009277A8" w:rsidP="009F64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jc w:val="right"/>
        <w:rPr>
          <w:b/>
          <w:bCs/>
          <w:sz w:val="28"/>
          <w:szCs w:val="28"/>
        </w:rPr>
      </w:pPr>
      <w:r w:rsidRPr="009F6484">
        <w:rPr>
          <w:b/>
          <w:bCs/>
          <w:sz w:val="28"/>
          <w:szCs w:val="28"/>
        </w:rPr>
        <w:t xml:space="preserve"> </w:t>
      </w:r>
      <w:r w:rsidR="00020DBB" w:rsidRPr="009F6484">
        <w:rPr>
          <w:b/>
          <w:bCs/>
          <w:sz w:val="28"/>
          <w:szCs w:val="28"/>
        </w:rPr>
        <w:t>«</w:t>
      </w:r>
      <w:r w:rsidR="009F6484" w:rsidRPr="009F6484">
        <w:rPr>
          <w:b/>
          <w:bCs/>
          <w:sz w:val="28"/>
          <w:szCs w:val="28"/>
        </w:rPr>
        <w:t>10</w:t>
      </w:r>
      <w:r w:rsidR="00020DBB" w:rsidRPr="009F6484">
        <w:rPr>
          <w:b/>
          <w:bCs/>
          <w:sz w:val="28"/>
          <w:szCs w:val="28"/>
        </w:rPr>
        <w:t>»</w:t>
      </w:r>
      <w:r w:rsidR="00B73C54" w:rsidRPr="00D14700">
        <w:rPr>
          <w:b/>
          <w:bCs/>
          <w:sz w:val="28"/>
          <w:szCs w:val="28"/>
          <w:lang w:val="ru-RU"/>
        </w:rPr>
        <w:t xml:space="preserve"> </w:t>
      </w:r>
      <w:r w:rsidR="009F6484" w:rsidRPr="009F6484">
        <w:rPr>
          <w:b/>
          <w:bCs/>
          <w:sz w:val="28"/>
          <w:szCs w:val="28"/>
        </w:rPr>
        <w:t>листопада</w:t>
      </w:r>
      <w:r w:rsidR="00625066" w:rsidRPr="009F6484">
        <w:rPr>
          <w:b/>
          <w:bCs/>
          <w:sz w:val="28"/>
          <w:szCs w:val="28"/>
        </w:rPr>
        <w:t xml:space="preserve"> 20</w:t>
      </w:r>
      <w:r w:rsidR="00A64345" w:rsidRPr="009F6484">
        <w:rPr>
          <w:b/>
          <w:bCs/>
          <w:sz w:val="28"/>
          <w:szCs w:val="28"/>
        </w:rPr>
        <w:t>20</w:t>
      </w:r>
      <w:r w:rsidR="00625066" w:rsidRPr="009F6484">
        <w:rPr>
          <w:b/>
          <w:bCs/>
          <w:sz w:val="28"/>
          <w:szCs w:val="28"/>
        </w:rPr>
        <w:t xml:space="preserve"> р.</w:t>
      </w:r>
    </w:p>
    <w:p w:rsidR="009277A8" w:rsidRPr="00954BE3" w:rsidRDefault="009277A8" w:rsidP="00954BE3">
      <w:pPr>
        <w:rPr>
          <w:b/>
          <w:bCs/>
          <w:sz w:val="18"/>
          <w:szCs w:val="28"/>
        </w:rPr>
      </w:pPr>
    </w:p>
    <w:p w:rsidR="00625066" w:rsidRPr="00A149F5" w:rsidRDefault="00625066" w:rsidP="009277A8">
      <w:pPr>
        <w:ind w:left="5580"/>
        <w:jc w:val="right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:rsidR="00625066" w:rsidRPr="00954BE3" w:rsidRDefault="00625066" w:rsidP="00625066">
      <w:pPr>
        <w:jc w:val="both"/>
        <w:rPr>
          <w:b/>
          <w:bCs/>
          <w:sz w:val="18"/>
          <w:szCs w:val="28"/>
        </w:rPr>
      </w:pPr>
    </w:p>
    <w:p w:rsidR="00625066" w:rsidRPr="00AE4779" w:rsidRDefault="00625066" w:rsidP="00AE4779">
      <w:pPr>
        <w:ind w:firstLine="720"/>
        <w:jc w:val="both"/>
        <w:rPr>
          <w:color w:val="FF0000"/>
          <w:sz w:val="28"/>
          <w:szCs w:val="28"/>
        </w:rPr>
      </w:pPr>
      <w:r w:rsidRPr="00192B49">
        <w:rPr>
          <w:sz w:val="28"/>
          <w:szCs w:val="28"/>
        </w:rPr>
        <w:t xml:space="preserve">Відповідно до частини першої </w:t>
      </w:r>
      <w:r w:rsidRPr="00AE4779">
        <w:rPr>
          <w:sz w:val="28"/>
          <w:szCs w:val="28"/>
        </w:rPr>
        <w:t xml:space="preserve">статті 93 Конституції України </w:t>
      </w:r>
      <w:r w:rsidR="00AE4779" w:rsidRPr="00AE4779">
        <w:rPr>
          <w:sz w:val="28"/>
          <w:szCs w:val="28"/>
        </w:rPr>
        <w:t>статтею 12 Закону України «Про статус народного депутата України» та нормами</w:t>
      </w:r>
      <w:r w:rsidR="00AE4779" w:rsidRPr="00AE4779">
        <w:rPr>
          <w:sz w:val="28"/>
          <w:szCs w:val="28"/>
          <w:lang w:val="ru-RU"/>
        </w:rPr>
        <w:t xml:space="preserve"> </w:t>
      </w:r>
      <w:r w:rsidR="00AE4779" w:rsidRPr="00AE4779">
        <w:rPr>
          <w:sz w:val="28"/>
          <w:szCs w:val="28"/>
        </w:rPr>
        <w:t>Регламенту Верховної Ради України</w:t>
      </w:r>
      <w:r w:rsidRPr="00AE4779">
        <w:rPr>
          <w:sz w:val="28"/>
          <w:szCs w:val="28"/>
        </w:rPr>
        <w:t xml:space="preserve"> вносимо, в порядку законодавчої ініціативи, на розгляд Верховної Ради України</w:t>
      </w:r>
      <w:r>
        <w:rPr>
          <w:sz w:val="28"/>
          <w:szCs w:val="28"/>
        </w:rPr>
        <w:t xml:space="preserve"> проект Закону</w:t>
      </w:r>
      <w:r w:rsidRPr="009277A8">
        <w:rPr>
          <w:sz w:val="28"/>
          <w:szCs w:val="28"/>
        </w:rPr>
        <w:t xml:space="preserve"> </w:t>
      </w:r>
      <w:r w:rsidRPr="00625066">
        <w:rPr>
          <w:sz w:val="28"/>
          <w:szCs w:val="28"/>
        </w:rPr>
        <w:t>України «</w:t>
      </w:r>
      <w:bookmarkStart w:id="1" w:name="_Hlk54377651"/>
      <w:r w:rsidR="00B73C54" w:rsidRPr="00B73C54">
        <w:rPr>
          <w:sz w:val="28"/>
          <w:szCs w:val="28"/>
        </w:rPr>
        <w:t>Про внесення змін до 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</w:t>
      </w:r>
      <w:bookmarkEnd w:id="1"/>
      <w:r w:rsidRPr="00625066">
        <w:rPr>
          <w:bCs/>
          <w:sz w:val="28"/>
          <w:szCs w:val="28"/>
        </w:rPr>
        <w:t>»</w:t>
      </w:r>
      <w:r w:rsidRPr="00625066">
        <w:rPr>
          <w:sz w:val="28"/>
          <w:szCs w:val="28"/>
        </w:rPr>
        <w:t>.</w:t>
      </w:r>
    </w:p>
    <w:p w:rsidR="00625066" w:rsidRPr="00B73C54" w:rsidRDefault="00625066" w:rsidP="00625066">
      <w:pPr>
        <w:pStyle w:val="HTML"/>
        <w:ind w:firstLine="539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A149F5">
        <w:rPr>
          <w:rFonts w:ascii="Times New Roman" w:hAnsi="Times New Roman" w:cs="Times New Roman"/>
          <w:color w:val="auto"/>
          <w:sz w:val="28"/>
          <w:szCs w:val="28"/>
        </w:rPr>
        <w:t>Доповідати проект Закону на пленарному засід</w:t>
      </w:r>
      <w:r>
        <w:rPr>
          <w:rFonts w:ascii="Times New Roman" w:hAnsi="Times New Roman" w:cs="Times New Roman"/>
          <w:color w:val="auto"/>
          <w:sz w:val="28"/>
          <w:szCs w:val="28"/>
        </w:rPr>
        <w:t>анні Верховної Ради України буде народний депутат України</w:t>
      </w:r>
      <w:r w:rsidR="00DB7AD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DB7AD2">
        <w:rPr>
          <w:rFonts w:ascii="Times New Roman" w:hAnsi="Times New Roman" w:cs="Times New Roman"/>
          <w:color w:val="auto"/>
          <w:sz w:val="28"/>
          <w:szCs w:val="28"/>
          <w:lang w:val="ru-RU"/>
        </w:rPr>
        <w:t>Білозір</w:t>
      </w:r>
      <w:proofErr w:type="spellEnd"/>
      <w:r w:rsidR="00DB7AD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Л.М.</w:t>
      </w:r>
    </w:p>
    <w:p w:rsidR="00625066" w:rsidRPr="00A149F5" w:rsidRDefault="00625066" w:rsidP="00625066">
      <w:pPr>
        <w:tabs>
          <w:tab w:val="left" w:pos="708"/>
        </w:tabs>
        <w:ind w:firstLine="540"/>
        <w:jc w:val="both"/>
        <w:rPr>
          <w:sz w:val="28"/>
          <w:szCs w:val="28"/>
        </w:rPr>
      </w:pPr>
    </w:p>
    <w:p w:rsidR="00625066" w:rsidRPr="00A149F5" w:rsidRDefault="00625066" w:rsidP="00625066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Додатки:</w:t>
      </w:r>
    </w:p>
    <w:p w:rsidR="00625066" w:rsidRPr="00A149F5" w:rsidRDefault="00625066" w:rsidP="00625066">
      <w:pPr>
        <w:tabs>
          <w:tab w:val="left" w:pos="708"/>
        </w:tabs>
        <w:ind w:firstLine="540"/>
        <w:jc w:val="both"/>
        <w:rPr>
          <w:sz w:val="28"/>
          <w:szCs w:val="28"/>
        </w:rPr>
      </w:pPr>
    </w:p>
    <w:p w:rsidR="00625066" w:rsidRPr="00A149F5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</w:t>
      </w:r>
      <w:r w:rsidRPr="00B73C54">
        <w:rPr>
          <w:sz w:val="28"/>
          <w:szCs w:val="28"/>
        </w:rPr>
        <w:t xml:space="preserve">на </w:t>
      </w:r>
      <w:r w:rsidR="00AE4779" w:rsidRPr="00B73C54">
        <w:rPr>
          <w:sz w:val="28"/>
          <w:szCs w:val="28"/>
          <w:lang w:val="ru-RU"/>
        </w:rPr>
        <w:t>1</w:t>
      </w:r>
      <w:r w:rsidRPr="00B73C54">
        <w:rPr>
          <w:sz w:val="28"/>
          <w:szCs w:val="28"/>
          <w:lang w:val="ru-RU"/>
        </w:rPr>
        <w:t xml:space="preserve"> </w:t>
      </w:r>
      <w:proofErr w:type="spellStart"/>
      <w:r w:rsidRPr="00B73C54">
        <w:rPr>
          <w:sz w:val="28"/>
          <w:szCs w:val="28"/>
        </w:rPr>
        <w:t>арк</w:t>
      </w:r>
      <w:proofErr w:type="spellEnd"/>
      <w:r w:rsidRPr="00B73C54">
        <w:rPr>
          <w:sz w:val="28"/>
          <w:szCs w:val="28"/>
        </w:rPr>
        <w:t>.;</w:t>
      </w:r>
    </w:p>
    <w:p w:rsidR="00625066" w:rsidRPr="00A149F5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</w:t>
      </w:r>
      <w:r w:rsidRPr="001F2BD8">
        <w:rPr>
          <w:sz w:val="28"/>
          <w:szCs w:val="28"/>
        </w:rPr>
        <w:t xml:space="preserve">записка на </w:t>
      </w:r>
      <w:r w:rsidR="001F2BD8" w:rsidRPr="001F2BD8">
        <w:rPr>
          <w:sz w:val="28"/>
          <w:szCs w:val="28"/>
        </w:rPr>
        <w:t>5</w:t>
      </w:r>
      <w:r w:rsidRPr="001F2BD8">
        <w:rPr>
          <w:sz w:val="28"/>
          <w:szCs w:val="28"/>
        </w:rPr>
        <w:t xml:space="preserve"> </w:t>
      </w:r>
      <w:proofErr w:type="spellStart"/>
      <w:r w:rsidRPr="001F2BD8">
        <w:rPr>
          <w:sz w:val="28"/>
          <w:szCs w:val="28"/>
        </w:rPr>
        <w:t>арк</w:t>
      </w:r>
      <w:proofErr w:type="spellEnd"/>
      <w:r w:rsidRPr="001F2BD8">
        <w:rPr>
          <w:sz w:val="28"/>
          <w:szCs w:val="28"/>
        </w:rPr>
        <w:t>.;</w:t>
      </w:r>
    </w:p>
    <w:p w:rsidR="00625066" w:rsidRPr="00A149F5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</w:t>
      </w:r>
      <w:r w:rsidRPr="001F2BD8">
        <w:rPr>
          <w:sz w:val="28"/>
          <w:szCs w:val="28"/>
        </w:rPr>
        <w:t xml:space="preserve">на </w:t>
      </w:r>
      <w:r w:rsidR="001F2BD8" w:rsidRPr="001F2BD8">
        <w:rPr>
          <w:sz w:val="28"/>
          <w:szCs w:val="28"/>
        </w:rPr>
        <w:t>3</w:t>
      </w:r>
      <w:r w:rsidRPr="001F2BD8">
        <w:rPr>
          <w:sz w:val="28"/>
          <w:szCs w:val="28"/>
        </w:rPr>
        <w:t xml:space="preserve"> </w:t>
      </w:r>
      <w:proofErr w:type="spellStart"/>
      <w:r w:rsidRPr="001F2BD8">
        <w:rPr>
          <w:sz w:val="28"/>
          <w:szCs w:val="28"/>
        </w:rPr>
        <w:t>арк</w:t>
      </w:r>
      <w:proofErr w:type="spellEnd"/>
      <w:r w:rsidRPr="001F2BD8">
        <w:rPr>
          <w:sz w:val="28"/>
          <w:szCs w:val="28"/>
        </w:rPr>
        <w:t>.;</w:t>
      </w:r>
    </w:p>
    <w:p w:rsidR="00625066" w:rsidRPr="00A149F5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A149F5">
        <w:rPr>
          <w:sz w:val="28"/>
          <w:szCs w:val="28"/>
        </w:rPr>
        <w:t xml:space="preserve">Проект </w:t>
      </w:r>
      <w:r w:rsidRPr="001F2BD8">
        <w:rPr>
          <w:sz w:val="28"/>
          <w:szCs w:val="28"/>
        </w:rPr>
        <w:t xml:space="preserve">постанови на </w:t>
      </w:r>
      <w:r w:rsidR="00AE4779" w:rsidRPr="001F2BD8">
        <w:rPr>
          <w:sz w:val="28"/>
          <w:szCs w:val="28"/>
        </w:rPr>
        <w:t>1</w:t>
      </w:r>
      <w:r w:rsidRPr="001F2BD8">
        <w:rPr>
          <w:sz w:val="28"/>
          <w:szCs w:val="28"/>
        </w:rPr>
        <w:t xml:space="preserve"> </w:t>
      </w:r>
      <w:proofErr w:type="spellStart"/>
      <w:r w:rsidRPr="001F2BD8">
        <w:rPr>
          <w:sz w:val="28"/>
          <w:szCs w:val="28"/>
        </w:rPr>
        <w:t>ар</w:t>
      </w:r>
      <w:r w:rsidRPr="00A149F5">
        <w:rPr>
          <w:sz w:val="28"/>
          <w:szCs w:val="28"/>
        </w:rPr>
        <w:t>к</w:t>
      </w:r>
      <w:proofErr w:type="spellEnd"/>
      <w:r w:rsidRPr="00A149F5">
        <w:rPr>
          <w:sz w:val="28"/>
          <w:szCs w:val="28"/>
        </w:rPr>
        <w:t>.;</w:t>
      </w:r>
    </w:p>
    <w:p w:rsidR="00625066" w:rsidRPr="00A149F5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A149F5">
        <w:rPr>
          <w:sz w:val="28"/>
          <w:szCs w:val="28"/>
        </w:rPr>
        <w:t>Електронні примірники зазначених документів.</w:t>
      </w:r>
    </w:p>
    <w:p w:rsidR="00625066" w:rsidRPr="00954BE3" w:rsidRDefault="00625066" w:rsidP="00625066">
      <w:pPr>
        <w:jc w:val="both"/>
        <w:rPr>
          <w:b/>
          <w:szCs w:val="28"/>
        </w:rPr>
      </w:pPr>
    </w:p>
    <w:p w:rsidR="00625066" w:rsidRPr="00954BE3" w:rsidRDefault="00625066" w:rsidP="00625066">
      <w:pPr>
        <w:jc w:val="both"/>
        <w:rPr>
          <w:b/>
          <w:szCs w:val="28"/>
        </w:rPr>
      </w:pPr>
    </w:p>
    <w:p w:rsidR="00DB7AD2" w:rsidRPr="00DB7AD2" w:rsidRDefault="00625066" w:rsidP="00DB7AD2">
      <w:pPr>
        <w:spacing w:after="60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Народні </w:t>
      </w:r>
      <w:r w:rsidRPr="00A149F5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и </w:t>
      </w:r>
      <w:r w:rsidRPr="00A149F5">
        <w:rPr>
          <w:b/>
          <w:sz w:val="28"/>
          <w:szCs w:val="28"/>
        </w:rPr>
        <w:t xml:space="preserve">України          </w:t>
      </w:r>
      <w:r w:rsidR="00DB7AD2">
        <w:rPr>
          <w:b/>
          <w:sz w:val="28"/>
          <w:szCs w:val="28"/>
        </w:rPr>
        <w:tab/>
      </w:r>
      <w:r w:rsidR="00DB7AD2">
        <w:rPr>
          <w:b/>
          <w:sz w:val="28"/>
          <w:szCs w:val="28"/>
        </w:rPr>
        <w:tab/>
      </w:r>
      <w:r w:rsidR="00DB7AD2">
        <w:rPr>
          <w:b/>
          <w:sz w:val="28"/>
          <w:szCs w:val="28"/>
        </w:rPr>
        <w:tab/>
      </w:r>
      <w:r w:rsidR="00DB7AD2">
        <w:rPr>
          <w:b/>
          <w:sz w:val="28"/>
          <w:szCs w:val="28"/>
        </w:rPr>
        <w:tab/>
      </w:r>
      <w:r w:rsidR="00DB7AD2">
        <w:rPr>
          <w:b/>
          <w:sz w:val="28"/>
          <w:szCs w:val="28"/>
        </w:rPr>
        <w:tab/>
      </w:r>
      <w:r w:rsidRPr="00A149F5">
        <w:rPr>
          <w:b/>
          <w:sz w:val="28"/>
          <w:szCs w:val="28"/>
        </w:rPr>
        <w:t xml:space="preserve"> </w:t>
      </w:r>
      <w:r w:rsidR="00DB7AD2" w:rsidRPr="00DB7AD2">
        <w:rPr>
          <w:b/>
          <w:bCs/>
          <w:sz w:val="28"/>
          <w:szCs w:val="28"/>
        </w:rPr>
        <w:t>Білозір Л.М. та ін.</w:t>
      </w:r>
    </w:p>
    <w:p w:rsidR="00625066" w:rsidRPr="00AE4779" w:rsidRDefault="00625066" w:rsidP="00954BE3">
      <w:pPr>
        <w:rPr>
          <w:b/>
          <w:color w:val="FF0000"/>
          <w:sz w:val="28"/>
          <w:szCs w:val="28"/>
        </w:rPr>
      </w:pPr>
    </w:p>
    <w:p w:rsidR="00625066" w:rsidRPr="00954BE3" w:rsidRDefault="00625066" w:rsidP="00954BE3">
      <w:pPr>
        <w:pStyle w:val="FR1"/>
        <w:spacing w:before="0"/>
        <w:ind w:left="4962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25066" w:rsidRPr="00954BE3" w:rsidSect="00625066">
      <w:footerReference w:type="even" r:id="rId12"/>
      <w:footerReference w:type="default" r:id="rId13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818" w:rsidRDefault="00352818">
      <w:r>
        <w:separator/>
      </w:r>
    </w:p>
  </w:endnote>
  <w:endnote w:type="continuationSeparator" w:id="0">
    <w:p w:rsidR="00352818" w:rsidRDefault="00352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66" w:rsidRDefault="00625066" w:rsidP="00625066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5066" w:rsidRDefault="00625066" w:rsidP="0062506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66" w:rsidRDefault="00625066" w:rsidP="0062506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818" w:rsidRDefault="00352818">
      <w:r>
        <w:separator/>
      </w:r>
    </w:p>
  </w:footnote>
  <w:footnote w:type="continuationSeparator" w:id="0">
    <w:p w:rsidR="00352818" w:rsidRDefault="00352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066"/>
    <w:rsid w:val="00020DBB"/>
    <w:rsid w:val="000414ED"/>
    <w:rsid w:val="001F2BD8"/>
    <w:rsid w:val="00326E4C"/>
    <w:rsid w:val="00352818"/>
    <w:rsid w:val="00470FAF"/>
    <w:rsid w:val="0049453A"/>
    <w:rsid w:val="00625066"/>
    <w:rsid w:val="00636900"/>
    <w:rsid w:val="00655D2E"/>
    <w:rsid w:val="006721F3"/>
    <w:rsid w:val="006D13CE"/>
    <w:rsid w:val="007B4EAD"/>
    <w:rsid w:val="008C60FC"/>
    <w:rsid w:val="008D180B"/>
    <w:rsid w:val="009277A8"/>
    <w:rsid w:val="00954BE3"/>
    <w:rsid w:val="009D773F"/>
    <w:rsid w:val="009F6484"/>
    <w:rsid w:val="00A14F9F"/>
    <w:rsid w:val="00A469A5"/>
    <w:rsid w:val="00A64345"/>
    <w:rsid w:val="00A750BF"/>
    <w:rsid w:val="00AE4779"/>
    <w:rsid w:val="00B5180F"/>
    <w:rsid w:val="00B73C54"/>
    <w:rsid w:val="00D14700"/>
    <w:rsid w:val="00D25EB5"/>
    <w:rsid w:val="00DB7AD2"/>
    <w:rsid w:val="00EE71B1"/>
    <w:rsid w:val="00F75C06"/>
    <w:rsid w:val="00FA0818"/>
    <w:rsid w:val="00FA6229"/>
    <w:rsid w:val="00FB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D7CBDC-8B53-48E8-9BD1-CC047C0D4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066"/>
    <w:rPr>
      <w:lang w:eastAsia="ru-RU"/>
    </w:rPr>
  </w:style>
  <w:style w:type="paragraph" w:styleId="1">
    <w:name w:val="heading 1"/>
    <w:basedOn w:val="a"/>
    <w:next w:val="a"/>
    <w:link w:val="10"/>
    <w:qFormat/>
    <w:rsid w:val="00625066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625066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25066"/>
    <w:rPr>
      <w:b/>
      <w:sz w:val="28"/>
      <w:lang w:val="uk-UA" w:eastAsia="ru-RU" w:bidi="ar-SA"/>
    </w:rPr>
  </w:style>
  <w:style w:type="character" w:customStyle="1" w:styleId="20">
    <w:name w:val="Заголовок 2 Знак"/>
    <w:link w:val="2"/>
    <w:semiHidden/>
    <w:locked/>
    <w:rsid w:val="00625066"/>
    <w:rPr>
      <w:b/>
      <w:color w:val="0000FF"/>
      <w:sz w:val="40"/>
      <w:lang w:val="uk-UA" w:eastAsia="ru-RU" w:bidi="ar-SA"/>
    </w:rPr>
  </w:style>
  <w:style w:type="paragraph" w:styleId="a3">
    <w:name w:val="footer"/>
    <w:basedOn w:val="a"/>
    <w:link w:val="a4"/>
    <w:rsid w:val="00625066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semiHidden/>
    <w:locked/>
    <w:rsid w:val="00625066"/>
    <w:rPr>
      <w:lang w:val="uk-UA" w:eastAsia="ru-RU" w:bidi="ar-SA"/>
    </w:rPr>
  </w:style>
  <w:style w:type="character" w:styleId="a5">
    <w:name w:val="page number"/>
    <w:rsid w:val="00625066"/>
    <w:rPr>
      <w:rFonts w:cs="Times New Roman"/>
    </w:rPr>
  </w:style>
  <w:style w:type="paragraph" w:customStyle="1" w:styleId="FR1">
    <w:name w:val="FR1"/>
    <w:rsid w:val="00625066"/>
    <w:pPr>
      <w:widowControl w:val="0"/>
      <w:autoSpaceDE w:val="0"/>
      <w:autoSpaceDN w:val="0"/>
      <w:spacing w:before="760"/>
      <w:ind w:left="1440"/>
    </w:pPr>
    <w:rPr>
      <w:rFonts w:ascii="Peterburg" w:hAnsi="Peterburg" w:cs="Peterburg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6250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link w:val="HTML"/>
    <w:locked/>
    <w:rsid w:val="00625066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6">
    <w:name w:val="Знак Знак Знак Знак"/>
    <w:basedOn w:val="a"/>
    <w:rsid w:val="00625066"/>
    <w:rPr>
      <w:rFonts w:ascii="Verdana" w:hAnsi="Verdana" w:cs="Verdana"/>
      <w:lang w:val="en-US" w:eastAsia="en-US"/>
    </w:rPr>
  </w:style>
  <w:style w:type="paragraph" w:customStyle="1" w:styleId="a7">
    <w:name w:val="Основной шрифт абзаца"/>
    <w:aliases w:val="1 Знак"/>
    <w:basedOn w:val="a"/>
    <w:rsid w:val="00625066"/>
    <w:pPr>
      <w:tabs>
        <w:tab w:val="num" w:pos="360"/>
      </w:tabs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rsid w:val="00020DB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020D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zakon1.rada.gov.ua/images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6D5ED2-EBAB-46D6-AA7A-B0C908954D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D7CBA8-DE87-4BBD-A0D0-5D26C35BCC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2A6D7-1A63-464D-8CF1-CCDE1B304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</CharactersWithSpaces>
  <SharedDoc>false</SharedDoc>
  <HLinks>
    <vt:vector size="6" baseType="variant">
      <vt:variant>
        <vt:i4>1703948</vt:i4>
      </vt:variant>
      <vt:variant>
        <vt:i4>2216</vt:i4>
      </vt:variant>
      <vt:variant>
        <vt:i4>1025</vt:i4>
      </vt:variant>
      <vt:variant>
        <vt:i4>1</vt:i4>
      </vt:variant>
      <vt:variant>
        <vt:lpwstr>http://zakon1.rada.gov.ua/images/gerb.gif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2020-11-16T11:53:00Z</dcterms:created>
  <dcterms:modified xsi:type="dcterms:W3CDTF">2020-11-16T11:53:00Z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