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1B3" w:rsidRPr="009C0D07" w:rsidRDefault="00EE31B3" w:rsidP="00EE31B3">
      <w:pPr>
        <w:keepNext/>
        <w:spacing w:after="0" w:line="240" w:lineRule="auto"/>
        <w:ind w:left="5245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EE31B3" w:rsidRPr="009C0D07" w:rsidRDefault="00EE31B3" w:rsidP="00EE31B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 – членами Комітету</w:t>
      </w:r>
    </w:p>
    <w:p w:rsidR="00EE31B3" w:rsidRPr="009C0D07" w:rsidRDefault="00EE31B3" w:rsidP="00EE31B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Верховної Ради України</w:t>
      </w:r>
    </w:p>
    <w:p w:rsidR="00EE31B3" w:rsidRPr="009C0D07" w:rsidRDefault="00EE31B3" w:rsidP="00EE31B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економічного розвитку</w:t>
      </w:r>
    </w:p>
    <w:p w:rsidR="00EE31B3" w:rsidRPr="009C0D07" w:rsidRDefault="00EE31B3" w:rsidP="00EE31B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1B3" w:rsidRPr="009C0D07" w:rsidRDefault="00EE31B3" w:rsidP="00EE31B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Наталухою Д.А. та іншими</w:t>
      </w:r>
    </w:p>
    <w:p w:rsidR="00EE31B3" w:rsidRPr="009C0D07" w:rsidRDefault="00EE31B3" w:rsidP="00EE31B3">
      <w:pPr>
        <w:keepNext/>
        <w:spacing w:after="0" w:line="240" w:lineRule="auto"/>
        <w:ind w:firstLine="510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1B3" w:rsidRPr="009C0D07" w:rsidRDefault="00EE31B3" w:rsidP="00EE31B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EE31B3" w:rsidRPr="009C0D07" w:rsidRDefault="00EE31B3" w:rsidP="00EE31B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EE31B3" w:rsidRPr="009C0D07" w:rsidRDefault="00EE31B3" w:rsidP="00EE31B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EE31B3" w:rsidRPr="009C0D07" w:rsidRDefault="00EE31B3" w:rsidP="00EE31B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EE31B3" w:rsidRPr="009C0D07" w:rsidRDefault="00EE31B3" w:rsidP="00EE31B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EE31B3" w:rsidRPr="009C0D07" w:rsidRDefault="00EE31B3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E31B3" w:rsidRPr="009C0D07" w:rsidRDefault="00EE31B3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EE31B3" w:rsidRPr="009C0D07" w:rsidRDefault="00EE31B3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EE31B3" w:rsidRPr="00983615" w:rsidRDefault="00A974D0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</w:t>
      </w:r>
      <w:r w:rsidR="00EE31B3" w:rsidRPr="00983615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 Антимонопольного комітету України за 20</w:t>
      </w:r>
      <w:r w:rsidR="00EE31B3" w:rsidRPr="00EE31B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</w:t>
      </w:r>
      <w:r w:rsidR="00EE31B3" w:rsidRPr="00983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рік</w:t>
      </w:r>
    </w:p>
    <w:p w:rsidR="00EE31B3" w:rsidRDefault="00EE31B3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E31B3" w:rsidRPr="009C0D07" w:rsidRDefault="00EE31B3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EE31B3" w:rsidRPr="009C0D07" w:rsidRDefault="00EE31B3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31B3" w:rsidRDefault="00EE31B3" w:rsidP="00EE31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Верховна Рада України  </w:t>
      </w:r>
      <w:r w:rsidRPr="009C0D0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 о с т а н о в л я є:</w:t>
      </w:r>
    </w:p>
    <w:p w:rsidR="00EE31B3" w:rsidRDefault="00EE31B3" w:rsidP="00EE31B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75EC0" w:rsidRPr="00983615" w:rsidRDefault="00275EC0" w:rsidP="00EE31B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1B3" w:rsidRPr="00983615" w:rsidRDefault="00EE31B3" w:rsidP="00EE31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83615">
        <w:rPr>
          <w:rFonts w:ascii="Times New Roman" w:eastAsia="Times New Roman" w:hAnsi="Times New Roman" w:cs="Times New Roman"/>
          <w:sz w:val="28"/>
          <w:szCs w:val="20"/>
          <w:lang w:eastAsia="ru-RU"/>
        </w:rPr>
        <w:t>Звіт Антимонопольного комітету України за 20</w:t>
      </w:r>
      <w:r w:rsidR="00C434E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9836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рік взяти до відома.</w:t>
      </w:r>
    </w:p>
    <w:p w:rsidR="00EE31B3" w:rsidRPr="00983615" w:rsidRDefault="00EE31B3" w:rsidP="00EE31B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1B3" w:rsidRDefault="00EE31B3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EC0" w:rsidRDefault="00275EC0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EC0" w:rsidRPr="009C0D07" w:rsidRDefault="00275EC0" w:rsidP="00EE31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B3" w:rsidRPr="00275EC0" w:rsidRDefault="00EE31B3" w:rsidP="00EE31B3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75EC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Голова Верховної Ради</w:t>
      </w:r>
    </w:p>
    <w:p w:rsidR="00EE31B3" w:rsidRPr="00275EC0" w:rsidRDefault="00EE31B3" w:rsidP="00EE31B3">
      <w:pPr>
        <w:keepNext/>
        <w:spacing w:after="0" w:line="240" w:lineRule="auto"/>
        <w:ind w:left="708" w:firstLine="708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75EC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України</w:t>
      </w:r>
      <w:r w:rsidRPr="00275EC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EE31B3" w:rsidRPr="009C0D07" w:rsidRDefault="00EE31B3" w:rsidP="00EE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B3" w:rsidRPr="009C0D07" w:rsidRDefault="00EE31B3" w:rsidP="00EE31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1B3" w:rsidRDefault="00EE31B3" w:rsidP="00EE31B3"/>
    <w:p w:rsidR="00EE31B3" w:rsidRDefault="00EE31B3" w:rsidP="00EE31B3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B3"/>
    <w:rsid w:val="00275EC0"/>
    <w:rsid w:val="003D7249"/>
    <w:rsid w:val="005204CF"/>
    <w:rsid w:val="00A974D0"/>
    <w:rsid w:val="00C434E0"/>
    <w:rsid w:val="00EE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68029-EEC9-4BA4-8487-5D90D602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1B3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97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B558A-5030-47A2-ACF7-4522A2D67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BE996D-7CC1-4EDE-B095-A8DA8B3888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F1BDA8-3BC1-450F-B3E1-D624882905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2021-10-06T14:35:00Z</dcterms:created>
  <dcterms:modified xsi:type="dcterms:W3CDTF">2021-10-06T14:35:00Z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