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E23FEB">
      <w:pPr>
        <w:ind w:left="4678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r w:rsidR="009435ED" w:rsidRPr="00E23FEB">
        <w:rPr>
          <w:b/>
          <w:sz w:val="28"/>
          <w:szCs w:val="28"/>
          <w:lang w:val="uk-UA"/>
        </w:rPr>
        <w:t xml:space="preserve">питань </w:t>
      </w:r>
      <w:r w:rsidR="00E23FEB" w:rsidRPr="00E23FEB">
        <w:rPr>
          <w:b/>
          <w:sz w:val="28"/>
          <w:szCs w:val="28"/>
          <w:lang w:val="uk-UA"/>
        </w:rPr>
        <w:t>правоохоронної діяльності</w:t>
      </w:r>
    </w:p>
    <w:p w:rsidR="00E23FEB" w:rsidRDefault="00E23FEB" w:rsidP="00E23FEB">
      <w:pPr>
        <w:ind w:left="467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C63860">
        <w:rPr>
          <w:i/>
          <w:sz w:val="22"/>
          <w:szCs w:val="22"/>
          <w:lang w:val="uk-UA"/>
        </w:rPr>
        <w:t>328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C63860">
        <w:rPr>
          <w:i/>
          <w:sz w:val="22"/>
          <w:szCs w:val="22"/>
          <w:lang w:val="uk-UA"/>
        </w:rPr>
        <w:t>19</w:t>
      </w:r>
      <w:r w:rsidRPr="00B33646">
        <w:rPr>
          <w:i/>
          <w:sz w:val="22"/>
          <w:szCs w:val="22"/>
          <w:lang w:val="uk-UA"/>
        </w:rPr>
        <w:t>.</w:t>
      </w:r>
      <w:r w:rsidR="0092401F">
        <w:rPr>
          <w:i/>
          <w:sz w:val="22"/>
          <w:szCs w:val="22"/>
          <w:lang w:val="uk-UA"/>
        </w:rPr>
        <w:t>1</w:t>
      </w:r>
      <w:r w:rsidR="00C63860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266FE4">
        <w:rPr>
          <w:sz w:val="28"/>
          <w:szCs w:val="28"/>
          <w:lang w:val="uk-UA"/>
        </w:rPr>
        <w:t>26</w:t>
      </w:r>
      <w:r w:rsidR="00B67299">
        <w:rPr>
          <w:sz w:val="28"/>
          <w:szCs w:val="28"/>
          <w:lang w:val="en-US"/>
        </w:rPr>
        <w:t> </w:t>
      </w:r>
      <w:r w:rsidR="00266FE4">
        <w:rPr>
          <w:sz w:val="28"/>
          <w:szCs w:val="28"/>
          <w:lang w:val="uk-UA"/>
        </w:rPr>
        <w:t>січня</w:t>
      </w:r>
      <w:r w:rsidR="00B67299" w:rsidRPr="005B291C">
        <w:rPr>
          <w:sz w:val="28"/>
          <w:szCs w:val="28"/>
          <w:lang w:val="uk-UA"/>
        </w:rPr>
        <w:t xml:space="preserve"> 202</w:t>
      </w:r>
      <w:r w:rsidR="00C63860">
        <w:rPr>
          <w:sz w:val="28"/>
          <w:szCs w:val="28"/>
          <w:lang w:val="uk-UA"/>
        </w:rPr>
        <w:t>2</w:t>
      </w:r>
      <w:r w:rsidR="00B67299" w:rsidRPr="005B291C">
        <w:rPr>
          <w:sz w:val="28"/>
          <w:szCs w:val="28"/>
          <w:lang w:val="uk-UA"/>
        </w:rPr>
        <w:t xml:space="preserve"> року (протокол № </w:t>
      </w:r>
      <w:r w:rsidR="00266FE4">
        <w:rPr>
          <w:sz w:val="28"/>
          <w:szCs w:val="28"/>
          <w:lang w:val="uk-UA"/>
        </w:rPr>
        <w:t>114</w:t>
      </w:r>
      <w:bookmarkStart w:id="0" w:name="_GoBack"/>
      <w:bookmarkEnd w:id="0"/>
      <w:r w:rsidR="00B67299" w:rsidRPr="005B291C">
        <w:rPr>
          <w:sz w:val="28"/>
          <w:szCs w:val="28"/>
          <w:lang w:val="uk-UA"/>
        </w:rPr>
        <w:t>)</w:t>
      </w:r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C63860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C63860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63860" w:rsidRPr="00C63860">
        <w:rPr>
          <w:sz w:val="28"/>
          <w:szCs w:val="28"/>
          <w:lang w:val="uk-UA"/>
        </w:rPr>
        <w:t>внесення змін до статті 394 Кримінального процесуального кодексу України щодо суб'єктів оскарження вироку</w:t>
      </w:r>
      <w:r w:rsidR="00C63860">
        <w:rPr>
          <w:sz w:val="28"/>
          <w:szCs w:val="28"/>
          <w:lang w:val="uk-UA"/>
        </w:rPr>
        <w:t xml:space="preserve"> </w:t>
      </w:r>
      <w:r w:rsidR="00C63860" w:rsidRPr="00C63860">
        <w:rPr>
          <w:sz w:val="28"/>
          <w:szCs w:val="28"/>
          <w:lang w:val="uk-UA"/>
        </w:rPr>
        <w:t>на підставі угоди між прокурором та підозрюваним, обвинуваченим про визнання винуватості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C63860">
        <w:rPr>
          <w:bCs/>
          <w:sz w:val="28"/>
          <w:szCs w:val="28"/>
          <w:lang w:val="uk-UA"/>
        </w:rPr>
        <w:t>3</w:t>
      </w:r>
      <w:r w:rsidR="0092401F">
        <w:rPr>
          <w:bCs/>
          <w:sz w:val="28"/>
          <w:szCs w:val="28"/>
          <w:lang w:val="uk-UA"/>
        </w:rPr>
        <w:t>2</w:t>
      </w:r>
      <w:r w:rsidR="00C63860">
        <w:rPr>
          <w:bCs/>
          <w:sz w:val="28"/>
          <w:szCs w:val="28"/>
          <w:lang w:val="uk-UA"/>
        </w:rPr>
        <w:t>8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C63860">
        <w:rPr>
          <w:bCs/>
          <w:sz w:val="28"/>
          <w:szCs w:val="28"/>
          <w:lang w:val="uk-UA"/>
        </w:rPr>
        <w:t>19</w:t>
      </w:r>
      <w:r w:rsidR="004D275E" w:rsidRPr="00B20A3A">
        <w:rPr>
          <w:sz w:val="28"/>
          <w:szCs w:val="28"/>
          <w:lang w:val="uk-UA"/>
        </w:rPr>
        <w:t>.</w:t>
      </w:r>
      <w:r w:rsidR="0092401F">
        <w:rPr>
          <w:sz w:val="28"/>
          <w:szCs w:val="28"/>
          <w:lang w:val="uk-UA"/>
        </w:rPr>
        <w:t>1</w:t>
      </w:r>
      <w:r w:rsidR="00C63860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>народним</w:t>
      </w:r>
      <w:r w:rsidR="00C63860">
        <w:rPr>
          <w:sz w:val="28"/>
          <w:szCs w:val="28"/>
          <w:lang w:val="uk-UA"/>
        </w:rPr>
        <w:t>и</w:t>
      </w:r>
      <w:r w:rsidR="00AF0CE6">
        <w:rPr>
          <w:sz w:val="28"/>
          <w:szCs w:val="28"/>
          <w:lang w:val="uk-UA"/>
        </w:rPr>
        <w:t xml:space="preserve"> депутат</w:t>
      </w:r>
      <w:r w:rsidR="00C63860">
        <w:rPr>
          <w:sz w:val="28"/>
          <w:szCs w:val="28"/>
          <w:lang w:val="uk-UA"/>
        </w:rPr>
        <w:t>ами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C63860">
        <w:rPr>
          <w:sz w:val="28"/>
          <w:szCs w:val="28"/>
          <w:lang w:val="uk-UA"/>
        </w:rPr>
        <w:t xml:space="preserve">Ткаченком О.М., </w:t>
      </w:r>
      <w:proofErr w:type="spellStart"/>
      <w:r w:rsidR="00C63860">
        <w:rPr>
          <w:sz w:val="28"/>
          <w:szCs w:val="28"/>
          <w:lang w:val="uk-UA"/>
        </w:rPr>
        <w:t>Славицькою</w:t>
      </w:r>
      <w:proofErr w:type="spellEnd"/>
      <w:r w:rsidR="00C63860">
        <w:rPr>
          <w:sz w:val="28"/>
          <w:szCs w:val="28"/>
          <w:lang w:val="uk-UA"/>
        </w:rPr>
        <w:t xml:space="preserve"> А.К. та Шинкаренко</w:t>
      </w:r>
      <w:r w:rsidR="0092401F">
        <w:rPr>
          <w:sz w:val="28"/>
          <w:szCs w:val="28"/>
          <w:lang w:val="uk-UA"/>
        </w:rPr>
        <w:t xml:space="preserve">м </w:t>
      </w:r>
      <w:r w:rsidR="00C63860">
        <w:rPr>
          <w:sz w:val="28"/>
          <w:szCs w:val="28"/>
          <w:lang w:val="uk-UA"/>
        </w:rPr>
        <w:t>І</w:t>
      </w:r>
      <w:r w:rsidR="009435ED">
        <w:rPr>
          <w:sz w:val="28"/>
          <w:szCs w:val="28"/>
          <w:lang w:val="uk-UA"/>
        </w:rPr>
        <w:t>.</w:t>
      </w:r>
      <w:r w:rsidR="00C63860">
        <w:rPr>
          <w:sz w:val="28"/>
          <w:szCs w:val="28"/>
          <w:lang w:val="uk-UA"/>
        </w:rPr>
        <w:t>А</w:t>
      </w:r>
      <w:r w:rsidR="00AF0CE6">
        <w:rPr>
          <w:sz w:val="28"/>
          <w:szCs w:val="28"/>
          <w:lang w:val="uk-UA"/>
        </w:rPr>
        <w:t>.</w:t>
      </w:r>
    </w:p>
    <w:p w:rsidR="00D82F10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D1598F">
        <w:rPr>
          <w:sz w:val="28"/>
          <w:lang w:val="uk-UA"/>
        </w:rPr>
        <w:t xml:space="preserve">потребуватиме видатків державного бюджету та не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D1598F">
        <w:rPr>
          <w:sz w:val="28"/>
          <w:lang w:val="uk-UA"/>
        </w:rPr>
        <w:t>атиме</w:t>
      </w:r>
      <w:r w:rsidR="00D112B4">
        <w:rPr>
          <w:sz w:val="28"/>
          <w:lang w:val="uk-UA"/>
        </w:rPr>
        <w:t xml:space="preserve"> на </w:t>
      </w:r>
      <w:r w:rsidR="00D1598F">
        <w:rPr>
          <w:sz w:val="28"/>
          <w:lang w:val="uk-UA"/>
        </w:rPr>
        <w:t xml:space="preserve">дохідну частину </w:t>
      </w:r>
      <w:r w:rsidR="009435ED">
        <w:rPr>
          <w:sz w:val="28"/>
          <w:lang w:val="uk-UA"/>
        </w:rPr>
        <w:t>державного бюджету</w:t>
      </w:r>
      <w:r w:rsidR="00D82F10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D82F10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FF5325" w:rsidRPr="00FF5325">
        <w:rPr>
          <w:sz w:val="28"/>
          <w:szCs w:val="28"/>
          <w:lang w:val="uk-UA"/>
        </w:rPr>
        <w:t xml:space="preserve">внесення змін до статті 394 Кримінального процесуального кодексу України щодо суб'єктів оскарження вироку на підставі угоди між прокурором та підозрюваним, обвинуваченим про визнання винуватості (реєстр. № 6328 від 19.11.2021 р.), поданий народними депутатами України Ткаченком О.М., </w:t>
      </w:r>
      <w:proofErr w:type="spellStart"/>
      <w:r w:rsidR="00FF5325" w:rsidRPr="00FF5325">
        <w:rPr>
          <w:sz w:val="28"/>
          <w:szCs w:val="28"/>
          <w:lang w:val="uk-UA"/>
        </w:rPr>
        <w:t>Славицькою</w:t>
      </w:r>
      <w:proofErr w:type="spellEnd"/>
      <w:r w:rsidR="00FF5325" w:rsidRPr="00FF5325">
        <w:rPr>
          <w:sz w:val="28"/>
          <w:szCs w:val="28"/>
          <w:lang w:val="uk-UA"/>
        </w:rPr>
        <w:t xml:space="preserve"> А.К. та Шинкаренком І.А.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66FE4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36FFC"/>
    <w:rsid w:val="00846C79"/>
    <w:rsid w:val="00884D93"/>
    <w:rsid w:val="0088641E"/>
    <w:rsid w:val="008A55D2"/>
    <w:rsid w:val="008B0FDB"/>
    <w:rsid w:val="008C4AA2"/>
    <w:rsid w:val="009077CE"/>
    <w:rsid w:val="0092401F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3250B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67299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63860"/>
    <w:rsid w:val="00C80BBA"/>
    <w:rsid w:val="00CA0A9D"/>
    <w:rsid w:val="00CA48B3"/>
    <w:rsid w:val="00CB324F"/>
    <w:rsid w:val="00CC2A36"/>
    <w:rsid w:val="00CE0470"/>
    <w:rsid w:val="00D112B4"/>
    <w:rsid w:val="00D1598F"/>
    <w:rsid w:val="00D35850"/>
    <w:rsid w:val="00D55219"/>
    <w:rsid w:val="00D67046"/>
    <w:rsid w:val="00D7137F"/>
    <w:rsid w:val="00D72AA3"/>
    <w:rsid w:val="00D82F10"/>
    <w:rsid w:val="00DC0AB5"/>
    <w:rsid w:val="00DC3E0B"/>
    <w:rsid w:val="00DE1345"/>
    <w:rsid w:val="00DE769C"/>
    <w:rsid w:val="00E03D9E"/>
    <w:rsid w:val="00E0428A"/>
    <w:rsid w:val="00E12552"/>
    <w:rsid w:val="00E23FEB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265E8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2021-11-08T08:31:00Z</cp:lastPrinted>
  <dcterms:created xsi:type="dcterms:W3CDTF">2022-01-10T13:41:00Z</dcterms:created>
  <dcterms:modified xsi:type="dcterms:W3CDTF">2022-01-27T08:12:00Z</dcterms:modified>
</cp:coreProperties>
</file>