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50" w:rsidRPr="00581482" w:rsidRDefault="005A6950" w:rsidP="005A6950">
      <w:pPr>
        <w:jc w:val="right"/>
        <w:rPr>
          <w:sz w:val="28"/>
          <w:szCs w:val="28"/>
          <w:lang w:val="uk-UA"/>
        </w:rPr>
      </w:pPr>
      <w:r w:rsidRPr="00581482">
        <w:rPr>
          <w:sz w:val="28"/>
          <w:szCs w:val="28"/>
          <w:lang w:val="uk-UA"/>
        </w:rPr>
        <w:t>Проект</w:t>
      </w:r>
    </w:p>
    <w:p w:rsidR="005A6950" w:rsidRPr="00581482" w:rsidRDefault="005A6950" w:rsidP="005A6950">
      <w:pPr>
        <w:jc w:val="right"/>
        <w:rPr>
          <w:sz w:val="28"/>
          <w:szCs w:val="28"/>
          <w:lang w:val="uk-UA"/>
        </w:rPr>
      </w:pPr>
      <w:r w:rsidRPr="00581482">
        <w:rPr>
          <w:sz w:val="28"/>
          <w:szCs w:val="28"/>
          <w:lang w:val="uk-UA"/>
        </w:rPr>
        <w:t>вноситься народним депутатом України</w:t>
      </w:r>
    </w:p>
    <w:p w:rsidR="00253C82" w:rsidRPr="00581482" w:rsidRDefault="00253C82" w:rsidP="00253C82">
      <w:pPr>
        <w:ind w:firstLine="720"/>
        <w:jc w:val="right"/>
        <w:rPr>
          <w:b/>
          <w:sz w:val="28"/>
          <w:szCs w:val="28"/>
          <w:lang w:val="uk-UA" w:eastAsia="en-US"/>
        </w:rPr>
      </w:pPr>
      <w:r w:rsidRPr="00581482">
        <w:rPr>
          <w:b/>
          <w:sz w:val="28"/>
          <w:szCs w:val="28"/>
          <w:lang w:val="uk-UA" w:eastAsia="en-US"/>
        </w:rPr>
        <w:t>Богомолець О.В.</w:t>
      </w:r>
    </w:p>
    <w:p w:rsidR="00253C82" w:rsidRPr="00581482" w:rsidRDefault="00253C82" w:rsidP="00253C82">
      <w:pPr>
        <w:ind w:firstLine="720"/>
        <w:jc w:val="right"/>
        <w:rPr>
          <w:sz w:val="28"/>
          <w:szCs w:val="28"/>
          <w:lang w:val="uk-UA" w:eastAsia="en-US"/>
        </w:rPr>
      </w:pPr>
      <w:r w:rsidRPr="00581482">
        <w:rPr>
          <w:sz w:val="28"/>
          <w:szCs w:val="28"/>
          <w:lang w:val="uk-UA" w:eastAsia="en-US"/>
        </w:rPr>
        <w:t>(посвідчення № 067)</w:t>
      </w:r>
    </w:p>
    <w:p w:rsidR="005A6950" w:rsidRPr="00581482" w:rsidRDefault="005A6950" w:rsidP="005A6950">
      <w:pPr>
        <w:jc w:val="right"/>
        <w:rPr>
          <w:lang w:val="uk-UA"/>
        </w:rPr>
      </w:pPr>
    </w:p>
    <w:p w:rsidR="005A6950" w:rsidRPr="00581482" w:rsidRDefault="005A6950" w:rsidP="005A6950">
      <w:pPr>
        <w:rPr>
          <w:lang w:val="uk-UA"/>
        </w:rPr>
      </w:pPr>
    </w:p>
    <w:p w:rsidR="005A6950" w:rsidRPr="00581482" w:rsidRDefault="005A6950" w:rsidP="005A6950">
      <w:pPr>
        <w:jc w:val="right"/>
        <w:rPr>
          <w:lang w:val="uk-UA"/>
        </w:rPr>
      </w:pPr>
    </w:p>
    <w:p w:rsidR="005A6950" w:rsidRPr="00581482" w:rsidRDefault="005A6950" w:rsidP="005A6950">
      <w:pPr>
        <w:jc w:val="center"/>
        <w:rPr>
          <w:b/>
          <w:sz w:val="28"/>
          <w:szCs w:val="28"/>
          <w:lang w:val="uk-UA"/>
        </w:rPr>
      </w:pPr>
      <w:r w:rsidRPr="00581482">
        <w:rPr>
          <w:b/>
          <w:sz w:val="28"/>
          <w:szCs w:val="28"/>
          <w:lang w:val="uk-UA"/>
        </w:rPr>
        <w:t>П О С Т А Н О В А</w:t>
      </w:r>
    </w:p>
    <w:p w:rsidR="005A6950" w:rsidRPr="00581482" w:rsidRDefault="005A6950" w:rsidP="005A6950">
      <w:pPr>
        <w:jc w:val="center"/>
        <w:rPr>
          <w:sz w:val="28"/>
          <w:szCs w:val="28"/>
          <w:lang w:val="uk-UA"/>
        </w:rPr>
      </w:pPr>
      <w:r w:rsidRPr="00581482">
        <w:rPr>
          <w:b/>
          <w:sz w:val="28"/>
          <w:szCs w:val="28"/>
          <w:lang w:val="uk-UA"/>
        </w:rPr>
        <w:t xml:space="preserve">ВЕРХОВНОЇ РАДИ УКРАЇНИ  </w:t>
      </w:r>
      <w:r w:rsidRPr="00581482">
        <w:rPr>
          <w:b/>
          <w:sz w:val="28"/>
          <w:szCs w:val="28"/>
          <w:lang w:val="uk-UA"/>
        </w:rPr>
        <w:br/>
      </w:r>
    </w:p>
    <w:p w:rsidR="00253C82" w:rsidRPr="00581482" w:rsidRDefault="005A6950" w:rsidP="005A6950">
      <w:pPr>
        <w:jc w:val="center"/>
        <w:rPr>
          <w:b/>
          <w:sz w:val="28"/>
          <w:szCs w:val="28"/>
          <w:lang w:val="uk-UA"/>
        </w:rPr>
      </w:pPr>
      <w:bookmarkStart w:id="0" w:name="o2"/>
      <w:bookmarkEnd w:id="0"/>
      <w:r w:rsidRPr="00581482">
        <w:rPr>
          <w:b/>
          <w:sz w:val="28"/>
          <w:szCs w:val="28"/>
          <w:lang w:val="uk-UA"/>
        </w:rPr>
        <w:t xml:space="preserve">Про вшанування </w:t>
      </w:r>
      <w:r w:rsidR="00000FFC" w:rsidRPr="00581482">
        <w:rPr>
          <w:b/>
          <w:sz w:val="28"/>
          <w:szCs w:val="28"/>
          <w:lang w:val="uk-UA"/>
        </w:rPr>
        <w:t>пам’яті загиблих учасників а</w:t>
      </w:r>
      <w:r w:rsidR="00253C82" w:rsidRPr="00581482">
        <w:rPr>
          <w:b/>
          <w:sz w:val="28"/>
          <w:szCs w:val="28"/>
          <w:lang w:val="uk-UA"/>
        </w:rPr>
        <w:t xml:space="preserve">нтитерористичної операції </w:t>
      </w:r>
    </w:p>
    <w:p w:rsidR="00253C82" w:rsidRPr="00581482" w:rsidRDefault="00253C82" w:rsidP="005A6950">
      <w:pPr>
        <w:jc w:val="center"/>
        <w:rPr>
          <w:b/>
          <w:sz w:val="28"/>
          <w:szCs w:val="28"/>
          <w:lang w:val="uk-UA"/>
        </w:rPr>
      </w:pPr>
    </w:p>
    <w:p w:rsidR="002B3579" w:rsidRPr="00581482" w:rsidRDefault="002B3579" w:rsidP="002B3579">
      <w:pPr>
        <w:jc w:val="both"/>
        <w:rPr>
          <w:b/>
          <w:sz w:val="28"/>
          <w:szCs w:val="28"/>
          <w:lang w:val="uk-UA"/>
        </w:rPr>
      </w:pPr>
      <w:bookmarkStart w:id="1" w:name="o3"/>
      <w:bookmarkStart w:id="2" w:name="o4"/>
      <w:bookmarkEnd w:id="1"/>
      <w:bookmarkEnd w:id="2"/>
    </w:p>
    <w:p w:rsidR="004D2279" w:rsidRPr="00581482" w:rsidRDefault="00000FFC" w:rsidP="00DB6C84">
      <w:pPr>
        <w:ind w:firstLine="708"/>
        <w:jc w:val="both"/>
        <w:rPr>
          <w:b/>
          <w:sz w:val="28"/>
          <w:szCs w:val="28"/>
          <w:lang w:val="uk-UA"/>
        </w:rPr>
      </w:pPr>
      <w:r w:rsidRPr="00581482">
        <w:rPr>
          <w:color w:val="000000" w:themeColor="text1"/>
          <w:sz w:val="28"/>
          <w:szCs w:val="28"/>
          <w:lang w:val="uk-UA"/>
        </w:rPr>
        <w:t xml:space="preserve">З метою вшанування пам’яті </w:t>
      </w:r>
      <w:r w:rsidR="002B7E9C" w:rsidRPr="00581482">
        <w:rPr>
          <w:color w:val="000000" w:themeColor="text1"/>
          <w:sz w:val="28"/>
          <w:szCs w:val="28"/>
          <w:lang w:val="uk-UA"/>
        </w:rPr>
        <w:t xml:space="preserve">загиблих </w:t>
      </w:r>
      <w:r w:rsidR="002B3579" w:rsidRPr="00581482">
        <w:rPr>
          <w:color w:val="000000" w:themeColor="text1"/>
          <w:sz w:val="28"/>
          <w:szCs w:val="28"/>
          <w:lang w:val="uk-UA"/>
        </w:rPr>
        <w:t xml:space="preserve">учасників антитерористичної операції, </w:t>
      </w:r>
      <w:r w:rsidR="00A1149E" w:rsidRPr="00581482">
        <w:rPr>
          <w:color w:val="000000" w:themeColor="text1"/>
          <w:sz w:val="28"/>
          <w:szCs w:val="28"/>
          <w:lang w:val="uk-UA"/>
        </w:rPr>
        <w:t>які героїчно захищали незалежність, суверенітет та територіальну цілісність України</w:t>
      </w:r>
      <w:r w:rsidR="00A1149E">
        <w:rPr>
          <w:color w:val="000000" w:themeColor="text1"/>
          <w:sz w:val="28"/>
          <w:szCs w:val="28"/>
          <w:lang w:val="uk-UA"/>
        </w:rPr>
        <w:t>,</w:t>
      </w:r>
      <w:r w:rsidR="00A1149E" w:rsidRPr="00DB6C84">
        <w:rPr>
          <w:sz w:val="28"/>
          <w:szCs w:val="28"/>
          <w:lang w:val="uk-UA"/>
        </w:rPr>
        <w:t xml:space="preserve"> </w:t>
      </w:r>
      <w:r w:rsidR="004D2279" w:rsidRPr="00DB6C84">
        <w:rPr>
          <w:sz w:val="28"/>
          <w:szCs w:val="28"/>
          <w:lang w:val="uk-UA"/>
        </w:rPr>
        <w:t>Верховна Рада України</w:t>
      </w:r>
      <w:r w:rsidR="004D2279" w:rsidRPr="00581482">
        <w:rPr>
          <w:b/>
          <w:sz w:val="28"/>
          <w:szCs w:val="28"/>
          <w:lang w:val="uk-UA"/>
        </w:rPr>
        <w:t xml:space="preserve"> постановляє:</w:t>
      </w:r>
    </w:p>
    <w:p w:rsidR="004D2279" w:rsidRPr="00581482" w:rsidRDefault="004D2279" w:rsidP="002B3579">
      <w:pPr>
        <w:ind w:firstLine="708"/>
        <w:jc w:val="both"/>
        <w:rPr>
          <w:color w:val="C00000"/>
          <w:sz w:val="28"/>
          <w:szCs w:val="28"/>
          <w:lang w:val="uk-UA"/>
        </w:rPr>
      </w:pPr>
    </w:p>
    <w:p w:rsidR="002B7E9C" w:rsidRPr="00581482" w:rsidRDefault="002B3579" w:rsidP="002B7E9C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581482">
        <w:rPr>
          <w:color w:val="000000" w:themeColor="text1"/>
          <w:sz w:val="28"/>
          <w:szCs w:val="28"/>
          <w:lang w:val="uk-UA"/>
        </w:rPr>
        <w:t>Кожен день пленарного ти</w:t>
      </w:r>
      <w:r w:rsidR="003329C5">
        <w:rPr>
          <w:color w:val="000000" w:themeColor="text1"/>
          <w:sz w:val="28"/>
          <w:szCs w:val="28"/>
          <w:lang w:val="uk-UA"/>
        </w:rPr>
        <w:t xml:space="preserve">жня розпочинати в сесійні залі </w:t>
      </w:r>
      <w:r w:rsidRPr="00581482">
        <w:rPr>
          <w:color w:val="000000" w:themeColor="text1"/>
          <w:sz w:val="28"/>
          <w:szCs w:val="28"/>
          <w:lang w:val="uk-UA"/>
        </w:rPr>
        <w:t>хвилин</w:t>
      </w:r>
      <w:r w:rsidR="003329C5">
        <w:rPr>
          <w:color w:val="000000" w:themeColor="text1"/>
          <w:sz w:val="28"/>
          <w:szCs w:val="28"/>
          <w:lang w:val="uk-UA"/>
        </w:rPr>
        <w:t>ою</w:t>
      </w:r>
      <w:r w:rsidRPr="00581482">
        <w:rPr>
          <w:color w:val="000000" w:themeColor="text1"/>
          <w:sz w:val="28"/>
          <w:szCs w:val="28"/>
          <w:lang w:val="uk-UA"/>
        </w:rPr>
        <w:t xml:space="preserve"> мовчання </w:t>
      </w:r>
      <w:r w:rsidR="00581482">
        <w:rPr>
          <w:color w:val="000000" w:themeColor="text1"/>
          <w:sz w:val="28"/>
          <w:szCs w:val="28"/>
          <w:lang w:val="uk-UA"/>
        </w:rPr>
        <w:t>на</w:t>
      </w:r>
      <w:r w:rsidRPr="00581482">
        <w:rPr>
          <w:color w:val="000000" w:themeColor="text1"/>
          <w:sz w:val="28"/>
          <w:szCs w:val="28"/>
          <w:lang w:val="uk-UA"/>
        </w:rPr>
        <w:t xml:space="preserve"> вшанування пам’яті учасників антитерористичної операції, які заги</w:t>
      </w:r>
      <w:r w:rsidR="002B7E9C" w:rsidRPr="00581482">
        <w:rPr>
          <w:color w:val="000000" w:themeColor="text1"/>
          <w:sz w:val="28"/>
          <w:szCs w:val="28"/>
          <w:lang w:val="uk-UA"/>
        </w:rPr>
        <w:t>нули напередодні, із зазначенням їх прізвища</w:t>
      </w:r>
      <w:r w:rsidR="00581482">
        <w:rPr>
          <w:color w:val="000000" w:themeColor="text1"/>
          <w:sz w:val="28"/>
          <w:szCs w:val="28"/>
          <w:lang w:val="uk-UA"/>
        </w:rPr>
        <w:t>,</w:t>
      </w:r>
      <w:r w:rsidR="002B7E9C" w:rsidRPr="00581482">
        <w:rPr>
          <w:color w:val="000000" w:themeColor="text1"/>
          <w:sz w:val="28"/>
          <w:szCs w:val="28"/>
          <w:lang w:val="uk-UA"/>
        </w:rPr>
        <w:t xml:space="preserve"> ім’я</w:t>
      </w:r>
      <w:r w:rsidR="00581482">
        <w:rPr>
          <w:color w:val="000000" w:themeColor="text1"/>
          <w:sz w:val="28"/>
          <w:szCs w:val="28"/>
          <w:lang w:val="uk-UA"/>
        </w:rPr>
        <w:t>,</w:t>
      </w:r>
      <w:r w:rsidR="002B7E9C" w:rsidRPr="00581482">
        <w:rPr>
          <w:color w:val="000000" w:themeColor="text1"/>
          <w:sz w:val="28"/>
          <w:szCs w:val="28"/>
          <w:lang w:val="uk-UA"/>
        </w:rPr>
        <w:t xml:space="preserve"> по батькові та дати смерті.</w:t>
      </w:r>
      <w:bookmarkStart w:id="3" w:name="n10"/>
      <w:bookmarkStart w:id="4" w:name="n6"/>
      <w:bookmarkEnd w:id="3"/>
      <w:bookmarkEnd w:id="4"/>
    </w:p>
    <w:p w:rsidR="002B7E9C" w:rsidRPr="00581482" w:rsidRDefault="002B7E9C" w:rsidP="002B7E9C">
      <w:pPr>
        <w:pStyle w:val="a4"/>
        <w:ind w:left="1068"/>
        <w:jc w:val="both"/>
        <w:rPr>
          <w:color w:val="000000" w:themeColor="text1"/>
          <w:sz w:val="28"/>
          <w:szCs w:val="28"/>
          <w:lang w:val="uk-UA"/>
        </w:rPr>
      </w:pPr>
    </w:p>
    <w:p w:rsidR="005A6950" w:rsidRPr="00581482" w:rsidRDefault="005A6950" w:rsidP="002B7E9C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581482">
        <w:rPr>
          <w:sz w:val="28"/>
          <w:szCs w:val="28"/>
          <w:lang w:val="uk-UA"/>
        </w:rPr>
        <w:t>Ця Постанова набирає чинності з моменту її прийняття.</w:t>
      </w:r>
      <w:bookmarkStart w:id="5" w:name="_GoBack"/>
      <w:bookmarkEnd w:id="5"/>
    </w:p>
    <w:p w:rsidR="002B7E9C" w:rsidRPr="00581482" w:rsidRDefault="002B7E9C" w:rsidP="002B7E9C">
      <w:pPr>
        <w:pStyle w:val="a4"/>
        <w:rPr>
          <w:color w:val="000000" w:themeColor="text1"/>
          <w:sz w:val="28"/>
          <w:szCs w:val="28"/>
          <w:lang w:val="uk-UA"/>
        </w:rPr>
      </w:pPr>
    </w:p>
    <w:p w:rsidR="002B7E9C" w:rsidRPr="00581482" w:rsidRDefault="002B7E9C" w:rsidP="002B7E9C">
      <w:pPr>
        <w:pStyle w:val="a4"/>
        <w:ind w:left="1068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5342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52"/>
        <w:gridCol w:w="5943"/>
      </w:tblGrid>
      <w:tr w:rsidR="005A6950" w:rsidRPr="00581482" w:rsidTr="00581482">
        <w:trPr>
          <w:trHeight w:val="1453"/>
          <w:tblCellSpacing w:w="0" w:type="dxa"/>
        </w:trPr>
        <w:tc>
          <w:tcPr>
            <w:tcW w:w="2027" w:type="pct"/>
          </w:tcPr>
          <w:p w:rsidR="005A6950" w:rsidRPr="00581482" w:rsidRDefault="005A6950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bookmarkStart w:id="6" w:name="n7"/>
            <w:bookmarkEnd w:id="6"/>
          </w:p>
          <w:p w:rsidR="005A6950" w:rsidRPr="00581482" w:rsidRDefault="005A6950" w:rsidP="00581482">
            <w:pPr>
              <w:spacing w:before="100" w:beforeAutospacing="1" w:after="100" w:afterAutospacing="1" w:line="276" w:lineRule="auto"/>
              <w:ind w:right="-964"/>
              <w:jc w:val="center"/>
              <w:rPr>
                <w:b/>
                <w:sz w:val="28"/>
                <w:szCs w:val="28"/>
                <w:lang w:val="uk-UA"/>
              </w:rPr>
            </w:pPr>
            <w:r w:rsidRPr="00581482">
              <w:rPr>
                <w:b/>
                <w:sz w:val="28"/>
                <w:szCs w:val="28"/>
                <w:lang w:val="uk-UA"/>
              </w:rPr>
              <w:t>Голова Верховної Ради                         України</w:t>
            </w:r>
          </w:p>
        </w:tc>
        <w:tc>
          <w:tcPr>
            <w:tcW w:w="2973" w:type="pct"/>
          </w:tcPr>
          <w:p w:rsidR="005A6950" w:rsidRPr="00581482" w:rsidRDefault="005A695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A6950" w:rsidRPr="00581482" w:rsidTr="00581482">
        <w:trPr>
          <w:trHeight w:val="1453"/>
          <w:tblCellSpacing w:w="0" w:type="dxa"/>
        </w:trPr>
        <w:tc>
          <w:tcPr>
            <w:tcW w:w="2027" w:type="pct"/>
          </w:tcPr>
          <w:p w:rsidR="005A6950" w:rsidRPr="00581482" w:rsidRDefault="005A6950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3" w:type="pct"/>
          </w:tcPr>
          <w:p w:rsidR="005A6950" w:rsidRPr="00581482" w:rsidRDefault="005A695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5A6950" w:rsidRPr="00581482" w:rsidRDefault="005A6950" w:rsidP="005A6950">
      <w:pPr>
        <w:rPr>
          <w:color w:val="FF0000"/>
          <w:sz w:val="28"/>
          <w:szCs w:val="28"/>
          <w:lang w:val="uk-UA"/>
        </w:rPr>
      </w:pPr>
    </w:p>
    <w:p w:rsidR="00814B1E" w:rsidRPr="00581482" w:rsidRDefault="00814B1E">
      <w:pPr>
        <w:rPr>
          <w:lang w:val="uk-UA"/>
        </w:rPr>
      </w:pPr>
    </w:p>
    <w:sectPr w:rsidR="00814B1E" w:rsidRPr="0058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3CE6"/>
    <w:multiLevelType w:val="hybridMultilevel"/>
    <w:tmpl w:val="2034CA3E"/>
    <w:lvl w:ilvl="0" w:tplc="95E86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50"/>
    <w:rsid w:val="00000FFC"/>
    <w:rsid w:val="00253C82"/>
    <w:rsid w:val="002B3579"/>
    <w:rsid w:val="002B7E9C"/>
    <w:rsid w:val="003329C5"/>
    <w:rsid w:val="004D2279"/>
    <w:rsid w:val="00581482"/>
    <w:rsid w:val="005A6950"/>
    <w:rsid w:val="00814B1E"/>
    <w:rsid w:val="008B6454"/>
    <w:rsid w:val="00A1149E"/>
    <w:rsid w:val="00D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popadiuk</dc:creator>
  <cp:lastModifiedBy>yuliya.cherkashina</cp:lastModifiedBy>
  <cp:revision>8</cp:revision>
  <dcterms:created xsi:type="dcterms:W3CDTF">2016-05-30T06:32:00Z</dcterms:created>
  <dcterms:modified xsi:type="dcterms:W3CDTF">2016-05-30T08:44:00Z</dcterms:modified>
</cp:coreProperties>
</file>