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F6" w:rsidRPr="00A26ECA" w:rsidRDefault="00F13EF6" w:rsidP="00A26ECA">
      <w:pPr>
        <w:pStyle w:val="2"/>
        <w:ind w:right="-5"/>
        <w:jc w:val="right"/>
        <w:rPr>
          <w:rFonts w:ascii="Times New Roman" w:hAnsi="Times New Roman" w:cs="Times New Roman"/>
          <w:b w:val="0"/>
          <w:i w:val="0"/>
          <w:lang w:val="uk-UA"/>
        </w:rPr>
      </w:pPr>
      <w:r w:rsidRPr="00A26ECA">
        <w:rPr>
          <w:rFonts w:ascii="Times New Roman" w:hAnsi="Times New Roman" w:cs="Times New Roman"/>
          <w:b w:val="0"/>
          <w:i w:val="0"/>
          <w:lang w:val="uk-UA"/>
        </w:rPr>
        <w:t xml:space="preserve">  </w:t>
      </w:r>
    </w:p>
    <w:p w:rsidR="00F13EF6" w:rsidRPr="00A26ECA" w:rsidRDefault="00F13EF6" w:rsidP="00A26ECA">
      <w:pPr>
        <w:pStyle w:val="2"/>
        <w:ind w:right="-5"/>
        <w:jc w:val="right"/>
        <w:rPr>
          <w:rFonts w:ascii="Times New Roman" w:hAnsi="Times New Roman" w:cs="Times New Roman"/>
          <w:b w:val="0"/>
          <w:i w:val="0"/>
          <w:lang w:val="uk-UA"/>
        </w:rPr>
      </w:pPr>
    </w:p>
    <w:p w:rsidR="00F13EF6" w:rsidRPr="00A26ECA" w:rsidRDefault="00F13EF6" w:rsidP="00A26ECA">
      <w:pPr>
        <w:pStyle w:val="2"/>
        <w:ind w:right="-5"/>
        <w:jc w:val="right"/>
        <w:rPr>
          <w:rFonts w:ascii="Times New Roman" w:hAnsi="Times New Roman" w:cs="Times New Roman"/>
          <w:b w:val="0"/>
          <w:i w:val="0"/>
          <w:lang w:val="uk-UA"/>
        </w:rPr>
      </w:pPr>
    </w:p>
    <w:p w:rsidR="00F13EF6" w:rsidRPr="00A26ECA" w:rsidRDefault="00F13EF6" w:rsidP="00A26ECA">
      <w:pPr>
        <w:pStyle w:val="2"/>
        <w:ind w:right="-5"/>
        <w:jc w:val="right"/>
        <w:rPr>
          <w:rFonts w:ascii="Times New Roman" w:hAnsi="Times New Roman" w:cs="Times New Roman"/>
          <w:b w:val="0"/>
          <w:i w:val="0"/>
          <w:lang w:val="uk-UA"/>
        </w:rPr>
      </w:pPr>
    </w:p>
    <w:p w:rsidR="00F13EF6" w:rsidRPr="00A26ECA" w:rsidRDefault="00F13EF6" w:rsidP="00A26ECA">
      <w:pPr>
        <w:pStyle w:val="2"/>
        <w:ind w:right="-5"/>
        <w:jc w:val="right"/>
        <w:rPr>
          <w:rFonts w:ascii="Times New Roman" w:hAnsi="Times New Roman" w:cs="Times New Roman"/>
          <w:b w:val="0"/>
          <w:i w:val="0"/>
          <w:lang w:val="uk-UA"/>
        </w:rPr>
      </w:pPr>
    </w:p>
    <w:p w:rsidR="00F13EF6" w:rsidRPr="00A26ECA" w:rsidRDefault="00F13EF6" w:rsidP="00A26ECA">
      <w:pPr>
        <w:pStyle w:val="2"/>
        <w:spacing w:before="0" w:after="0"/>
        <w:ind w:left="4820" w:right="-6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</w:p>
    <w:p w:rsidR="00F13EF6" w:rsidRPr="00A26ECA" w:rsidRDefault="00F13EF6" w:rsidP="00A26ECA">
      <w:pPr>
        <w:pStyle w:val="2"/>
        <w:spacing w:before="0" w:after="0"/>
        <w:ind w:left="4820" w:right="-6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</w:p>
    <w:p w:rsidR="00F13EF6" w:rsidRPr="00A26ECA" w:rsidRDefault="00F13EF6" w:rsidP="00A26ECA">
      <w:pPr>
        <w:pStyle w:val="2"/>
        <w:spacing w:before="0" w:after="0"/>
        <w:ind w:left="4820" w:right="-6"/>
        <w:jc w:val="center"/>
        <w:rPr>
          <w:rFonts w:ascii="Times New Roman" w:hAnsi="Times New Roman" w:cs="Times New Roman"/>
          <w:i w:val="0"/>
          <w:lang w:val="uk-UA"/>
        </w:rPr>
      </w:pPr>
      <w:r w:rsidRPr="00A26ECA">
        <w:rPr>
          <w:rFonts w:ascii="Times New Roman" w:hAnsi="Times New Roman" w:cs="Times New Roman"/>
          <w:i w:val="0"/>
          <w:lang w:val="uk-UA"/>
        </w:rPr>
        <w:t>ВЕРХОВНА РАДА УКРАЇНИ</w:t>
      </w:r>
    </w:p>
    <w:p w:rsidR="00F13EF6" w:rsidRPr="00A26ECA" w:rsidRDefault="00F13EF6" w:rsidP="00A26ECA">
      <w:pPr>
        <w:ind w:left="4253" w:right="-5" w:firstLine="5220"/>
        <w:rPr>
          <w:sz w:val="28"/>
          <w:lang w:val="uk-UA"/>
        </w:rPr>
      </w:pPr>
    </w:p>
    <w:p w:rsidR="00F13EF6" w:rsidRPr="00A26ECA" w:rsidRDefault="00F13EF6" w:rsidP="00A26ECA">
      <w:pPr>
        <w:ind w:left="4253" w:right="-5" w:firstLine="5220"/>
        <w:rPr>
          <w:sz w:val="28"/>
          <w:lang w:val="uk-UA"/>
        </w:rPr>
      </w:pPr>
    </w:p>
    <w:p w:rsidR="00F13EF6" w:rsidRPr="00A26ECA" w:rsidRDefault="00F13EF6" w:rsidP="00A26ECA">
      <w:pPr>
        <w:ind w:left="4253" w:right="-5" w:firstLine="5220"/>
        <w:rPr>
          <w:sz w:val="28"/>
          <w:lang w:val="uk-UA"/>
        </w:rPr>
      </w:pPr>
    </w:p>
    <w:p w:rsidR="00F13EF6" w:rsidRPr="00A26ECA" w:rsidRDefault="00F13EF6" w:rsidP="00A26ECA">
      <w:pPr>
        <w:ind w:left="4253" w:right="-5" w:firstLine="5220"/>
        <w:rPr>
          <w:sz w:val="28"/>
          <w:lang w:val="uk-UA"/>
        </w:rPr>
      </w:pPr>
    </w:p>
    <w:p w:rsidR="00B8072C" w:rsidRPr="00A66FB9" w:rsidRDefault="00F13EF6" w:rsidP="00A26ECA">
      <w:pPr>
        <w:ind w:firstLine="709"/>
        <w:jc w:val="both"/>
        <w:rPr>
          <w:sz w:val="28"/>
          <w:szCs w:val="28"/>
          <w:lang w:val="uk-UA"/>
        </w:rPr>
      </w:pPr>
      <w:r w:rsidRPr="00A26ECA">
        <w:rPr>
          <w:bCs/>
          <w:sz w:val="28"/>
          <w:szCs w:val="28"/>
          <w:lang w:val="uk-UA"/>
        </w:rPr>
        <w:t xml:space="preserve">Відповідно до статті 93 Конституції України </w:t>
      </w:r>
      <w:proofErr w:type="spellStart"/>
      <w:r w:rsidRPr="00A26ECA">
        <w:rPr>
          <w:bCs/>
          <w:sz w:val="28"/>
          <w:szCs w:val="28"/>
          <w:lang w:val="uk-UA"/>
        </w:rPr>
        <w:t>вношу</w:t>
      </w:r>
      <w:proofErr w:type="spellEnd"/>
      <w:r w:rsidRPr="00A26ECA">
        <w:rPr>
          <w:bCs/>
          <w:sz w:val="28"/>
          <w:szCs w:val="28"/>
          <w:lang w:val="uk-UA"/>
        </w:rPr>
        <w:t xml:space="preserve"> на розгляд Верховної Ради України </w:t>
      </w:r>
      <w:r w:rsidR="00041739" w:rsidRPr="00A26ECA">
        <w:rPr>
          <w:bCs/>
          <w:sz w:val="28"/>
          <w:szCs w:val="28"/>
          <w:lang w:val="uk-UA"/>
        </w:rPr>
        <w:t xml:space="preserve">проект Закону України </w:t>
      </w:r>
      <w:r w:rsidR="00A16D0A" w:rsidRPr="00A16D0A">
        <w:rPr>
          <w:bCs/>
          <w:sz w:val="28"/>
          <w:szCs w:val="28"/>
          <w:lang w:val="uk-UA"/>
        </w:rPr>
        <w:t>"</w:t>
      </w:r>
      <w:r w:rsidR="00A16D0A" w:rsidRPr="00A16D0A">
        <w:rPr>
          <w:sz w:val="28"/>
          <w:szCs w:val="28"/>
          <w:lang w:val="uk-UA"/>
        </w:rPr>
        <w:t>Про внесення змін до Закону України "Про державне регулювання виробництва і обігу спирту етилового, коньячного і плодового, алкогольних напоїв, тютюнових виробів та пального" щодо лібер</w:t>
      </w:r>
      <w:r w:rsidR="00A16D0A">
        <w:rPr>
          <w:sz w:val="28"/>
          <w:szCs w:val="28"/>
          <w:lang w:val="uk-UA"/>
        </w:rPr>
        <w:t>а</w:t>
      </w:r>
      <w:r w:rsidR="00A16D0A" w:rsidRPr="00A16D0A">
        <w:rPr>
          <w:sz w:val="28"/>
          <w:szCs w:val="28"/>
          <w:lang w:val="uk-UA"/>
        </w:rPr>
        <w:t xml:space="preserve">лізації </w:t>
      </w:r>
      <w:r w:rsidR="00A16D0A">
        <w:rPr>
          <w:sz w:val="28"/>
          <w:szCs w:val="28"/>
          <w:lang w:val="uk-UA"/>
        </w:rPr>
        <w:t>діяльності</w:t>
      </w:r>
      <w:r w:rsidR="00A16D0A" w:rsidRPr="00A16D0A">
        <w:rPr>
          <w:sz w:val="28"/>
          <w:szCs w:val="28"/>
          <w:lang w:val="uk-UA"/>
        </w:rPr>
        <w:t xml:space="preserve"> у сфері виробництва і обігу спирту етилового</w:t>
      </w:r>
      <w:r w:rsidR="00A16D0A" w:rsidRPr="004A2498">
        <w:rPr>
          <w:sz w:val="28"/>
          <w:szCs w:val="28"/>
          <w:lang w:val="uk-UA"/>
        </w:rPr>
        <w:t>"</w:t>
      </w:r>
      <w:r w:rsidR="00B8072C" w:rsidRPr="004A2498">
        <w:rPr>
          <w:sz w:val="28"/>
          <w:szCs w:val="28"/>
          <w:lang w:val="uk-UA"/>
        </w:rPr>
        <w:t xml:space="preserve"> </w:t>
      </w:r>
      <w:r w:rsidR="00B8072C" w:rsidRPr="00A26ECA">
        <w:rPr>
          <w:sz w:val="28"/>
          <w:szCs w:val="28"/>
          <w:lang w:val="uk-UA"/>
        </w:rPr>
        <w:t>та визначаю його як невідкладний для позачергового розгляду парламентом.</w:t>
      </w:r>
    </w:p>
    <w:p w:rsidR="00B8072C" w:rsidRPr="00A26ECA" w:rsidRDefault="00B8072C" w:rsidP="00A26ECA">
      <w:pPr>
        <w:pStyle w:val="a3"/>
        <w:spacing w:before="120"/>
        <w:ind w:right="0" w:firstLine="709"/>
        <w:jc w:val="both"/>
        <w:rPr>
          <w:b w:val="0"/>
          <w:szCs w:val="28"/>
        </w:rPr>
      </w:pPr>
      <w:r w:rsidRPr="00A26ECA">
        <w:rPr>
          <w:b w:val="0"/>
          <w:szCs w:val="28"/>
        </w:rPr>
        <w:t xml:space="preserve">Доповідатиме зазначений </w:t>
      </w:r>
      <w:r w:rsidR="00041739" w:rsidRPr="00A26ECA">
        <w:rPr>
          <w:b w:val="0"/>
          <w:szCs w:val="28"/>
        </w:rPr>
        <w:t>законо</w:t>
      </w:r>
      <w:r w:rsidRPr="00A26ECA">
        <w:rPr>
          <w:b w:val="0"/>
          <w:szCs w:val="28"/>
        </w:rPr>
        <w:t>проект</w:t>
      </w:r>
      <w:r w:rsidR="00041739" w:rsidRPr="00A26ECA">
        <w:rPr>
          <w:b w:val="0"/>
          <w:szCs w:val="28"/>
        </w:rPr>
        <w:t xml:space="preserve"> </w:t>
      </w:r>
      <w:r w:rsidRPr="00A26ECA">
        <w:rPr>
          <w:b w:val="0"/>
          <w:szCs w:val="28"/>
        </w:rPr>
        <w:t xml:space="preserve">під час його розгляду на пленарному засіданні Верховної Ради України </w:t>
      </w:r>
      <w:r w:rsidR="00D3369D" w:rsidRPr="00A26ECA">
        <w:rPr>
          <w:b w:val="0"/>
          <w:szCs w:val="28"/>
        </w:rPr>
        <w:t xml:space="preserve">Представник Президента України у Верховній Раді України </w:t>
      </w:r>
      <w:proofErr w:type="spellStart"/>
      <w:r w:rsidR="00A26ECA" w:rsidRPr="00A26ECA">
        <w:rPr>
          <w:b w:val="0"/>
          <w:szCs w:val="28"/>
        </w:rPr>
        <w:t>Р</w:t>
      </w:r>
      <w:r w:rsidR="00D3369D" w:rsidRPr="00A26ECA">
        <w:rPr>
          <w:b w:val="0"/>
          <w:szCs w:val="28"/>
        </w:rPr>
        <w:t>.</w:t>
      </w:r>
      <w:r w:rsidR="00A26ECA" w:rsidRPr="00A26ECA">
        <w:rPr>
          <w:b w:val="0"/>
          <w:szCs w:val="28"/>
        </w:rPr>
        <w:t>Стефанчук</w:t>
      </w:r>
      <w:proofErr w:type="spellEnd"/>
      <w:r w:rsidR="00B81B28" w:rsidRPr="00A26ECA">
        <w:rPr>
          <w:b w:val="0"/>
          <w:szCs w:val="28"/>
        </w:rPr>
        <w:t>.</w:t>
      </w:r>
    </w:p>
    <w:p w:rsidR="00B8072C" w:rsidRPr="00A26ECA" w:rsidRDefault="00B8072C" w:rsidP="00A26ECA">
      <w:pPr>
        <w:pStyle w:val="a3"/>
        <w:ind w:right="-2" w:firstLine="709"/>
        <w:jc w:val="both"/>
        <w:rPr>
          <w:b w:val="0"/>
          <w:szCs w:val="28"/>
        </w:rPr>
      </w:pPr>
    </w:p>
    <w:p w:rsidR="00B8072C" w:rsidRPr="00A26ECA" w:rsidRDefault="00B8072C" w:rsidP="00A26ECA">
      <w:pPr>
        <w:pStyle w:val="a3"/>
        <w:ind w:right="0" w:firstLine="540"/>
        <w:rPr>
          <w:bCs/>
        </w:rPr>
      </w:pPr>
    </w:p>
    <w:p w:rsidR="00F13EF6" w:rsidRPr="00A26ECA" w:rsidRDefault="00F13EF6" w:rsidP="00A26ECA">
      <w:pPr>
        <w:pStyle w:val="a3"/>
        <w:ind w:right="0" w:firstLine="540"/>
        <w:rPr>
          <w:bCs/>
        </w:rPr>
      </w:pPr>
    </w:p>
    <w:p w:rsidR="00F13EF6" w:rsidRPr="00A26ECA" w:rsidRDefault="00F13EF6" w:rsidP="00A26ECA">
      <w:pPr>
        <w:pStyle w:val="a3"/>
        <w:ind w:right="0" w:firstLine="540"/>
        <w:rPr>
          <w:bCs/>
        </w:rPr>
      </w:pPr>
    </w:p>
    <w:p w:rsidR="00F13EF6" w:rsidRPr="00A26ECA" w:rsidRDefault="00F13EF6" w:rsidP="00A26ECA">
      <w:pPr>
        <w:pStyle w:val="a3"/>
        <w:ind w:right="0" w:firstLine="540"/>
        <w:rPr>
          <w:bCs/>
        </w:rPr>
      </w:pPr>
    </w:p>
    <w:p w:rsidR="00F13EF6" w:rsidRPr="00A26ECA" w:rsidRDefault="00A26ECA" w:rsidP="00A66FB9">
      <w:pPr>
        <w:pStyle w:val="a3"/>
        <w:ind w:right="0" w:firstLine="540"/>
        <w:jc w:val="right"/>
      </w:pPr>
      <w:r w:rsidRPr="00A26ECA">
        <w:rPr>
          <w:bCs/>
        </w:rPr>
        <w:t>В</w:t>
      </w:r>
      <w:r w:rsidR="00F13EF6" w:rsidRPr="00A26ECA">
        <w:rPr>
          <w:bCs/>
        </w:rPr>
        <w:t>.</w:t>
      </w:r>
      <w:r w:rsidRPr="00A26ECA">
        <w:rPr>
          <w:bCs/>
        </w:rPr>
        <w:t>ЗЕЛЕ</w:t>
      </w:r>
      <w:r w:rsidR="005751D3">
        <w:rPr>
          <w:bCs/>
        </w:rPr>
        <w:t>Н</w:t>
      </w:r>
      <w:r w:rsidRPr="00A26ECA">
        <w:rPr>
          <w:bCs/>
        </w:rPr>
        <w:t>СЬКИЙ</w:t>
      </w:r>
      <w:bookmarkStart w:id="0" w:name="_GoBack"/>
      <w:bookmarkEnd w:id="0"/>
    </w:p>
    <w:sectPr w:rsidR="00F13EF6" w:rsidRPr="00A26ECA" w:rsidSect="00922E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5"/>
    <w:rsid w:val="00041739"/>
    <w:rsid w:val="001231C3"/>
    <w:rsid w:val="004928B6"/>
    <w:rsid w:val="004A2498"/>
    <w:rsid w:val="00500D4F"/>
    <w:rsid w:val="005751D3"/>
    <w:rsid w:val="00581E8A"/>
    <w:rsid w:val="00583845"/>
    <w:rsid w:val="005E15CC"/>
    <w:rsid w:val="00640FAD"/>
    <w:rsid w:val="007C5B43"/>
    <w:rsid w:val="00922E7A"/>
    <w:rsid w:val="00A16D0A"/>
    <w:rsid w:val="00A26ECA"/>
    <w:rsid w:val="00A35F22"/>
    <w:rsid w:val="00A66FB9"/>
    <w:rsid w:val="00B34AC4"/>
    <w:rsid w:val="00B8072C"/>
    <w:rsid w:val="00B81B28"/>
    <w:rsid w:val="00D2283E"/>
    <w:rsid w:val="00D3369D"/>
    <w:rsid w:val="00D537C2"/>
    <w:rsid w:val="00D630A8"/>
    <w:rsid w:val="00D92AFB"/>
    <w:rsid w:val="00DA3CB6"/>
    <w:rsid w:val="00DF5D8D"/>
    <w:rsid w:val="00F13EF6"/>
    <w:rsid w:val="00F35463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4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83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3845"/>
    <w:pPr>
      <w:ind w:right="-766"/>
      <w:jc w:val="center"/>
    </w:pPr>
    <w:rPr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58384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583845"/>
    <w:pPr>
      <w:spacing w:after="120" w:line="480" w:lineRule="auto"/>
      <w:ind w:left="283"/>
    </w:pPr>
  </w:style>
  <w:style w:type="character" w:customStyle="1" w:styleId="a4">
    <w:name w:val="Основний текст Знак"/>
    <w:basedOn w:val="a0"/>
    <w:link w:val="a3"/>
    <w:uiPriority w:val="99"/>
    <w:locked/>
    <w:rsid w:val="0058384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583845"/>
    <w:pPr>
      <w:spacing w:after="120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583845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F35463"/>
    <w:rPr>
      <w:rFonts w:ascii="Segoe UI" w:hAnsi="Segoe UI" w:cs="Segoe UI"/>
      <w:sz w:val="18"/>
      <w:szCs w:val="18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58384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F3546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2019-10-18T13:34:00Z</dcterms:created>
  <dcterms:modified xsi:type="dcterms:W3CDTF">2019-10-21T12:03:00Z</dcterms:modified>
</cp:coreProperties>
</file>